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08" w:rsidRPr="005E2816" w:rsidRDefault="00C17A08" w:rsidP="00C17A08">
      <w:pPr>
        <w:suppressAutoHyphens w:val="0"/>
        <w:jc w:val="center"/>
        <w:rPr>
          <w:rFonts w:cs="Times New Roman"/>
          <w:sz w:val="20"/>
          <w:szCs w:val="24"/>
          <w:lang w:eastAsia="ru-RU"/>
        </w:rPr>
      </w:pPr>
      <w:r>
        <w:rPr>
          <w:rFonts w:cs="Times New Roman"/>
          <w:noProof/>
          <w:sz w:val="14"/>
          <w:szCs w:val="24"/>
          <w:lang w:eastAsia="ru-RU"/>
        </w:rPr>
        <w:drawing>
          <wp:inline distT="0" distB="0" distL="0" distR="0">
            <wp:extent cx="57150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8000" contrast="7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A08" w:rsidRPr="005E2816" w:rsidRDefault="00C17A08" w:rsidP="00C17A08">
      <w:pPr>
        <w:suppressAutoHyphens w:val="0"/>
        <w:jc w:val="center"/>
        <w:rPr>
          <w:rFonts w:cs="Times New Roman"/>
          <w:sz w:val="20"/>
          <w:szCs w:val="24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sz w:val="20"/>
          <w:szCs w:val="24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sz w:val="20"/>
          <w:szCs w:val="24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sz w:val="20"/>
          <w:szCs w:val="24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sz w:val="20"/>
          <w:szCs w:val="24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sz w:val="20"/>
          <w:szCs w:val="24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sz w:val="20"/>
          <w:szCs w:val="24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sz w:val="20"/>
          <w:szCs w:val="24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sz w:val="20"/>
          <w:szCs w:val="24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sz w:val="20"/>
          <w:szCs w:val="24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sz w:val="20"/>
          <w:szCs w:val="24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sz w:val="20"/>
          <w:szCs w:val="24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sz w:val="20"/>
          <w:szCs w:val="24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sz w:val="20"/>
          <w:szCs w:val="24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sz w:val="20"/>
          <w:szCs w:val="24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sz w:val="20"/>
          <w:szCs w:val="24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sz w:val="20"/>
          <w:szCs w:val="24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b/>
          <w:sz w:val="40"/>
          <w:szCs w:val="44"/>
          <w:lang w:eastAsia="ru-RU"/>
        </w:rPr>
      </w:pPr>
      <w:r w:rsidRPr="005E2816">
        <w:rPr>
          <w:rFonts w:cs="Times New Roman"/>
          <w:b/>
          <w:sz w:val="40"/>
          <w:szCs w:val="44"/>
          <w:lang w:eastAsia="ru-RU"/>
        </w:rPr>
        <w:t>ВЕСТНИК</w:t>
      </w:r>
    </w:p>
    <w:p w:rsidR="00C17A08" w:rsidRPr="005E2816" w:rsidRDefault="00C17A08" w:rsidP="00C17A08">
      <w:pPr>
        <w:suppressAutoHyphens w:val="0"/>
        <w:jc w:val="center"/>
        <w:rPr>
          <w:rFonts w:cs="Times New Roman"/>
          <w:b/>
          <w:sz w:val="10"/>
          <w:szCs w:val="10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b/>
          <w:sz w:val="32"/>
          <w:szCs w:val="38"/>
          <w:lang w:eastAsia="ru-RU"/>
        </w:rPr>
      </w:pPr>
      <w:r w:rsidRPr="005E2816">
        <w:rPr>
          <w:rFonts w:cs="Times New Roman"/>
          <w:b/>
          <w:sz w:val="32"/>
          <w:szCs w:val="38"/>
          <w:lang w:eastAsia="ru-RU"/>
        </w:rPr>
        <w:t xml:space="preserve">правовых актов органов местного самоуправления </w:t>
      </w:r>
      <w:r w:rsidRPr="005E2816">
        <w:rPr>
          <w:rFonts w:cs="Times New Roman"/>
          <w:b/>
          <w:sz w:val="32"/>
          <w:szCs w:val="24"/>
          <w:lang w:eastAsia="ru-RU"/>
        </w:rPr>
        <w:t>муниципального образования «</w:t>
      </w:r>
      <w:proofErr w:type="spellStart"/>
      <w:r w:rsidRPr="005E2816">
        <w:rPr>
          <w:rFonts w:cs="Times New Roman"/>
          <w:b/>
          <w:sz w:val="32"/>
          <w:szCs w:val="24"/>
          <w:lang w:eastAsia="ru-RU"/>
        </w:rPr>
        <w:t>Глазовский</w:t>
      </w:r>
      <w:proofErr w:type="spellEnd"/>
      <w:r w:rsidRPr="005E2816">
        <w:rPr>
          <w:rFonts w:cs="Times New Roman"/>
          <w:b/>
          <w:sz w:val="32"/>
          <w:szCs w:val="24"/>
          <w:lang w:eastAsia="ru-RU"/>
        </w:rPr>
        <w:t xml:space="preserve"> район»,</w:t>
      </w:r>
      <w:r w:rsidRPr="005E2816">
        <w:rPr>
          <w:rFonts w:cs="Times New Roman"/>
          <w:b/>
          <w:sz w:val="40"/>
          <w:szCs w:val="38"/>
          <w:lang w:eastAsia="ru-RU"/>
        </w:rPr>
        <w:t xml:space="preserve"> </w:t>
      </w:r>
      <w:r w:rsidRPr="005E2816">
        <w:rPr>
          <w:rFonts w:cs="Times New Roman"/>
          <w:b/>
          <w:sz w:val="32"/>
          <w:szCs w:val="38"/>
          <w:lang w:eastAsia="ru-RU"/>
        </w:rPr>
        <w:t xml:space="preserve">муниципального образования </w:t>
      </w:r>
    </w:p>
    <w:p w:rsidR="00C17A08" w:rsidRPr="005E2816" w:rsidRDefault="00C17A08" w:rsidP="00C17A08">
      <w:pPr>
        <w:suppressAutoHyphens w:val="0"/>
        <w:jc w:val="center"/>
        <w:rPr>
          <w:rFonts w:cs="Times New Roman"/>
          <w:b/>
          <w:sz w:val="32"/>
          <w:szCs w:val="38"/>
          <w:lang w:eastAsia="ru-RU"/>
        </w:rPr>
      </w:pPr>
      <w:r w:rsidRPr="005E2816">
        <w:rPr>
          <w:rFonts w:cs="Times New Roman"/>
          <w:b/>
          <w:sz w:val="32"/>
          <w:szCs w:val="38"/>
          <w:lang w:eastAsia="ru-RU"/>
        </w:rPr>
        <w:t xml:space="preserve">«Муниципальный округ </w:t>
      </w:r>
      <w:proofErr w:type="spellStart"/>
      <w:r w:rsidRPr="005E2816">
        <w:rPr>
          <w:rFonts w:cs="Times New Roman"/>
          <w:b/>
          <w:sz w:val="32"/>
          <w:szCs w:val="38"/>
          <w:lang w:eastAsia="ru-RU"/>
        </w:rPr>
        <w:t>Глазовский</w:t>
      </w:r>
      <w:proofErr w:type="spellEnd"/>
      <w:r w:rsidRPr="005E2816">
        <w:rPr>
          <w:rFonts w:cs="Times New Roman"/>
          <w:b/>
          <w:sz w:val="32"/>
          <w:szCs w:val="38"/>
          <w:lang w:eastAsia="ru-RU"/>
        </w:rPr>
        <w:t xml:space="preserve"> район</w:t>
      </w:r>
    </w:p>
    <w:p w:rsidR="00C17A08" w:rsidRPr="005E2816" w:rsidRDefault="00C17A08" w:rsidP="00C17A08">
      <w:pPr>
        <w:suppressAutoHyphens w:val="0"/>
        <w:jc w:val="center"/>
        <w:rPr>
          <w:rFonts w:cs="Times New Roman"/>
          <w:b/>
          <w:sz w:val="20"/>
          <w:szCs w:val="24"/>
          <w:lang w:eastAsia="ru-RU"/>
        </w:rPr>
      </w:pPr>
      <w:r w:rsidRPr="005E2816">
        <w:rPr>
          <w:rFonts w:cs="Times New Roman"/>
          <w:b/>
          <w:sz w:val="32"/>
          <w:szCs w:val="38"/>
          <w:lang w:eastAsia="ru-RU"/>
        </w:rPr>
        <w:t>Удмуртской Республики»</w:t>
      </w:r>
    </w:p>
    <w:p w:rsidR="00C17A08" w:rsidRPr="005E2816" w:rsidRDefault="00C17A08" w:rsidP="00C17A08">
      <w:pPr>
        <w:suppressAutoHyphens w:val="0"/>
        <w:jc w:val="center"/>
        <w:rPr>
          <w:rFonts w:cs="Times New Roman"/>
          <w:b/>
          <w:szCs w:val="24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b/>
          <w:szCs w:val="24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b/>
          <w:szCs w:val="24"/>
          <w:lang w:eastAsia="ru-RU"/>
        </w:rPr>
      </w:pPr>
    </w:p>
    <w:p w:rsidR="00C17A08" w:rsidRPr="005E2816" w:rsidRDefault="00C17A08" w:rsidP="00C17A08">
      <w:pPr>
        <w:suppressAutoHyphens w:val="0"/>
        <w:rPr>
          <w:rFonts w:cs="Times New Roman"/>
          <w:b/>
          <w:szCs w:val="24"/>
          <w:lang w:eastAsia="ru-RU"/>
        </w:rPr>
      </w:pPr>
    </w:p>
    <w:p w:rsidR="00C17A08" w:rsidRPr="005E2816" w:rsidRDefault="00C17A08" w:rsidP="00C17A08">
      <w:pPr>
        <w:suppressAutoHyphens w:val="0"/>
        <w:rPr>
          <w:rFonts w:cs="Times New Roman"/>
          <w:b/>
          <w:szCs w:val="24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b/>
          <w:szCs w:val="24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b/>
          <w:szCs w:val="28"/>
          <w:lang w:eastAsia="ru-RU"/>
        </w:rPr>
      </w:pPr>
      <w:r w:rsidRPr="005E2816">
        <w:rPr>
          <w:rFonts w:cs="Times New Roman"/>
          <w:b/>
          <w:sz w:val="28"/>
          <w:szCs w:val="28"/>
          <w:lang w:eastAsia="ru-RU"/>
        </w:rPr>
        <w:t>№1</w:t>
      </w:r>
      <w:r>
        <w:rPr>
          <w:rFonts w:cs="Times New Roman"/>
          <w:b/>
          <w:sz w:val="28"/>
          <w:szCs w:val="28"/>
          <w:lang w:eastAsia="ru-RU"/>
        </w:rPr>
        <w:t>3.1</w:t>
      </w:r>
      <w:r w:rsidRPr="005E2816">
        <w:rPr>
          <w:rFonts w:cs="Times New Roman"/>
          <w:b/>
          <w:sz w:val="28"/>
          <w:szCs w:val="28"/>
          <w:lang w:eastAsia="ru-RU"/>
        </w:rPr>
        <w:t xml:space="preserve"> </w:t>
      </w:r>
    </w:p>
    <w:p w:rsidR="00C17A08" w:rsidRPr="005E2816" w:rsidRDefault="00C17A08" w:rsidP="00C17A08">
      <w:pPr>
        <w:suppressAutoHyphens w:val="0"/>
        <w:jc w:val="center"/>
        <w:rPr>
          <w:rFonts w:cs="Times New Roman"/>
          <w:b/>
          <w:szCs w:val="28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23</w:t>
      </w:r>
      <w:r w:rsidRPr="005E2816">
        <w:rPr>
          <w:rFonts w:cs="Times New Roman"/>
          <w:b/>
          <w:sz w:val="28"/>
          <w:szCs w:val="28"/>
          <w:lang w:eastAsia="ru-RU"/>
        </w:rPr>
        <w:t xml:space="preserve"> </w:t>
      </w:r>
      <w:r>
        <w:rPr>
          <w:rFonts w:cs="Times New Roman"/>
          <w:b/>
          <w:sz w:val="28"/>
          <w:szCs w:val="28"/>
          <w:lang w:eastAsia="ru-RU"/>
        </w:rPr>
        <w:t>апреля</w:t>
      </w:r>
      <w:r w:rsidRPr="005E2816">
        <w:rPr>
          <w:rFonts w:cs="Times New Roman"/>
          <w:b/>
          <w:sz w:val="28"/>
          <w:szCs w:val="28"/>
          <w:lang w:eastAsia="ru-RU"/>
        </w:rPr>
        <w:t xml:space="preserve"> 2024 года</w:t>
      </w:r>
    </w:p>
    <w:p w:rsidR="00C17A08" w:rsidRPr="005E2816" w:rsidRDefault="00C17A08" w:rsidP="00C17A08">
      <w:pPr>
        <w:suppressAutoHyphens w:val="0"/>
        <w:jc w:val="center"/>
        <w:rPr>
          <w:rFonts w:cs="Times New Roman"/>
          <w:b/>
          <w:szCs w:val="28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szCs w:val="24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szCs w:val="24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szCs w:val="24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szCs w:val="24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szCs w:val="24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szCs w:val="24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szCs w:val="24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szCs w:val="24"/>
          <w:lang w:eastAsia="ru-RU"/>
        </w:rPr>
      </w:pPr>
    </w:p>
    <w:p w:rsidR="00C17A08" w:rsidRPr="005E2816" w:rsidRDefault="00C17A08" w:rsidP="00C17A08">
      <w:pPr>
        <w:suppressAutoHyphens w:val="0"/>
        <w:rPr>
          <w:rFonts w:cs="Times New Roman"/>
          <w:szCs w:val="24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sz w:val="20"/>
          <w:szCs w:val="24"/>
          <w:lang w:eastAsia="ru-RU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sz w:val="22"/>
          <w:szCs w:val="24"/>
          <w:lang w:eastAsia="ru-RU"/>
        </w:rPr>
      </w:pPr>
      <w:r w:rsidRPr="005E2816">
        <w:rPr>
          <w:rFonts w:cs="Times New Roman"/>
          <w:sz w:val="22"/>
          <w:szCs w:val="24"/>
          <w:lang w:eastAsia="ru-RU"/>
        </w:rPr>
        <w:t>Удмуртская Республика, г. Глазов, 2024 год</w:t>
      </w:r>
    </w:p>
    <w:p w:rsidR="00C17A08" w:rsidRPr="005E2816" w:rsidRDefault="00C17A08" w:rsidP="00C17A08">
      <w:pPr>
        <w:suppressAutoHyphens w:val="0"/>
        <w:jc w:val="both"/>
        <w:rPr>
          <w:rFonts w:cs="Times New Roman"/>
          <w:b/>
          <w:szCs w:val="24"/>
          <w:lang w:eastAsia="ru-RU"/>
        </w:rPr>
      </w:pPr>
    </w:p>
    <w:p w:rsidR="00C17A08" w:rsidRPr="005E2816" w:rsidRDefault="00C17A08" w:rsidP="00C17A08">
      <w:pPr>
        <w:rPr>
          <w:rFonts w:cs="Times New Roman"/>
          <w:szCs w:val="24"/>
        </w:rPr>
      </w:pPr>
    </w:p>
    <w:p w:rsidR="00C17A08" w:rsidRPr="005E2816" w:rsidRDefault="00C17A08" w:rsidP="00C17A08">
      <w:pPr>
        <w:rPr>
          <w:rFonts w:cs="Times New Roman"/>
          <w:szCs w:val="24"/>
        </w:rPr>
      </w:pPr>
    </w:p>
    <w:p w:rsidR="00C17A08" w:rsidRPr="005E2816" w:rsidRDefault="00C17A08" w:rsidP="00C17A08">
      <w:pPr>
        <w:rPr>
          <w:rFonts w:cs="Times New Roman"/>
          <w:szCs w:val="24"/>
        </w:rPr>
      </w:pPr>
    </w:p>
    <w:p w:rsidR="00C17A08" w:rsidRPr="005E2816" w:rsidRDefault="00C17A08" w:rsidP="00C17A08">
      <w:pPr>
        <w:rPr>
          <w:rFonts w:cs="Times New Roman"/>
          <w:szCs w:val="24"/>
        </w:rPr>
      </w:pPr>
    </w:p>
    <w:p w:rsidR="00C17A08" w:rsidRPr="005E2816" w:rsidRDefault="00C17A08" w:rsidP="00C17A08">
      <w:pPr>
        <w:rPr>
          <w:rFonts w:cs="Times New Roman"/>
          <w:szCs w:val="24"/>
        </w:rPr>
      </w:pPr>
    </w:p>
    <w:p w:rsidR="00C17A08" w:rsidRPr="005E2816" w:rsidRDefault="00C17A08" w:rsidP="00C17A08">
      <w:pPr>
        <w:suppressAutoHyphens w:val="0"/>
        <w:jc w:val="center"/>
        <w:rPr>
          <w:rFonts w:cs="Times New Roman"/>
          <w:b/>
          <w:szCs w:val="24"/>
          <w:lang w:eastAsia="ru-RU"/>
        </w:rPr>
      </w:pPr>
      <w:r w:rsidRPr="005E2816">
        <w:rPr>
          <w:rFonts w:cs="Times New Roman"/>
          <w:b/>
          <w:szCs w:val="24"/>
          <w:lang w:eastAsia="ru-RU"/>
        </w:rPr>
        <w:t>СОДЕРЖАНИЕ</w:t>
      </w:r>
    </w:p>
    <w:p w:rsidR="00C17A08" w:rsidRPr="005E2816" w:rsidRDefault="00C17A08" w:rsidP="00C17A08">
      <w:pPr>
        <w:suppressAutoHyphens w:val="0"/>
        <w:ind w:firstLine="567"/>
        <w:jc w:val="both"/>
        <w:rPr>
          <w:rFonts w:cs="Times New Roman"/>
          <w:b/>
          <w:szCs w:val="24"/>
          <w:lang w:eastAsia="ru-RU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8023"/>
        <w:gridCol w:w="963"/>
      </w:tblGrid>
      <w:tr w:rsidR="00C17A08" w:rsidRPr="005E2816" w:rsidTr="00BF544D">
        <w:trPr>
          <w:trHeight w:val="571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08" w:rsidRPr="005E2816" w:rsidRDefault="00C17A08" w:rsidP="00BF544D">
            <w:pPr>
              <w:suppressAutoHyphens w:val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5E2816">
              <w:rPr>
                <w:rFonts w:cs="Times New Roman"/>
                <w:b/>
                <w:szCs w:val="24"/>
                <w:lang w:eastAsia="ru-RU"/>
              </w:rPr>
              <w:t xml:space="preserve">№ </w:t>
            </w:r>
            <w:proofErr w:type="gramStart"/>
            <w:r w:rsidRPr="005E2816">
              <w:rPr>
                <w:rFonts w:cs="Times New Roman"/>
                <w:b/>
                <w:szCs w:val="24"/>
                <w:lang w:eastAsia="ru-RU"/>
              </w:rPr>
              <w:t>п</w:t>
            </w:r>
            <w:proofErr w:type="gramEnd"/>
            <w:r w:rsidRPr="005E2816">
              <w:rPr>
                <w:rFonts w:cs="Times New Roman"/>
                <w:b/>
                <w:szCs w:val="24"/>
                <w:lang w:eastAsia="ru-RU"/>
              </w:rPr>
              <w:t>/п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08" w:rsidRPr="005E2816" w:rsidRDefault="00C17A08" w:rsidP="00BF544D">
            <w:pPr>
              <w:suppressAutoHyphens w:val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5E2816">
              <w:rPr>
                <w:rFonts w:cs="Times New Roman"/>
                <w:b/>
                <w:szCs w:val="24"/>
                <w:lang w:eastAsia="ru-RU"/>
              </w:rPr>
              <w:t>Вопрос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08" w:rsidRPr="005E2816" w:rsidRDefault="00C17A08" w:rsidP="00BF544D">
            <w:pPr>
              <w:suppressAutoHyphens w:val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5E2816">
              <w:rPr>
                <w:rFonts w:cs="Times New Roman"/>
                <w:b/>
                <w:szCs w:val="24"/>
                <w:lang w:eastAsia="ru-RU"/>
              </w:rPr>
              <w:t>Стр.</w:t>
            </w:r>
          </w:p>
        </w:tc>
      </w:tr>
      <w:tr w:rsidR="00C17A08" w:rsidRPr="005E2816" w:rsidTr="00BF544D">
        <w:trPr>
          <w:trHeight w:val="571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08" w:rsidRPr="005E2816" w:rsidRDefault="00C17A08" w:rsidP="00BF544D">
            <w:pPr>
              <w:suppressAutoHyphens w:val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>
              <w:rPr>
                <w:rFonts w:cs="Times New Roman"/>
                <w:b/>
                <w:szCs w:val="24"/>
                <w:lang w:eastAsia="ru-RU"/>
              </w:rPr>
              <w:t>1.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8" w:rsidRPr="00347DC4" w:rsidRDefault="00227538" w:rsidP="00227538">
            <w:pPr>
              <w:suppressAutoHyphens w:val="0"/>
              <w:spacing w:line="276" w:lineRule="auto"/>
              <w:jc w:val="both"/>
              <w:rPr>
                <w:rFonts w:eastAsiaTheme="minorHAnsi" w:cs="Times New Roman"/>
                <w:szCs w:val="24"/>
                <w:lang w:eastAsia="en-US"/>
              </w:rPr>
            </w:pPr>
            <w:r w:rsidRPr="00347DC4">
              <w:rPr>
                <w:rFonts w:eastAsiaTheme="minorHAnsi" w:cs="Times New Roman"/>
                <w:szCs w:val="24"/>
                <w:lang w:eastAsia="en-US"/>
              </w:rPr>
              <w:t>Сообщение о возможном установлении публичного сервитута</w:t>
            </w:r>
          </w:p>
          <w:p w:rsidR="00C17A08" w:rsidRPr="00227538" w:rsidRDefault="00227538" w:rsidP="00227538">
            <w:pPr>
              <w:suppressAutoHyphens w:val="0"/>
              <w:spacing w:line="276" w:lineRule="auto"/>
              <w:jc w:val="both"/>
              <w:rPr>
                <w:rFonts w:eastAsiaTheme="minorHAnsi" w:cs="Times New Roman"/>
                <w:szCs w:val="24"/>
                <w:lang w:eastAsia="en-US"/>
              </w:rPr>
            </w:pPr>
            <w:r w:rsidRPr="00347DC4">
              <w:rPr>
                <w:rFonts w:eastAsiaTheme="minorHAnsi" w:cs="Times New Roman"/>
                <w:szCs w:val="24"/>
                <w:lang w:eastAsia="en-US"/>
              </w:rPr>
              <w:t xml:space="preserve">(Удмуртская Республика, </w:t>
            </w:r>
            <w:proofErr w:type="spellStart"/>
            <w:r w:rsidRPr="00347DC4">
              <w:rPr>
                <w:rFonts w:eastAsiaTheme="minorHAnsi" w:cs="Times New Roman"/>
                <w:szCs w:val="24"/>
                <w:lang w:eastAsia="en-US"/>
              </w:rPr>
              <w:t>Глазовский</w:t>
            </w:r>
            <w:proofErr w:type="spellEnd"/>
            <w:r w:rsidRPr="00347DC4">
              <w:rPr>
                <w:rFonts w:eastAsiaTheme="minorHAnsi" w:cs="Times New Roman"/>
                <w:szCs w:val="24"/>
                <w:lang w:eastAsia="en-US"/>
              </w:rPr>
              <w:t xml:space="preserve"> район)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08" w:rsidRPr="005E2816" w:rsidRDefault="00C17A08" w:rsidP="00BF544D">
            <w:pPr>
              <w:suppressAutoHyphens w:val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>
              <w:rPr>
                <w:rFonts w:cs="Times New Roman"/>
                <w:b/>
                <w:szCs w:val="24"/>
                <w:lang w:eastAsia="ru-RU"/>
              </w:rPr>
              <w:t>3</w:t>
            </w:r>
          </w:p>
        </w:tc>
      </w:tr>
      <w:tr w:rsidR="00227538" w:rsidRPr="005E2816" w:rsidTr="00BF544D">
        <w:trPr>
          <w:trHeight w:val="571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8" w:rsidRDefault="00227538" w:rsidP="00BF544D">
            <w:pPr>
              <w:suppressAutoHyphens w:val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>
              <w:rPr>
                <w:rFonts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8" w:rsidRPr="00347DC4" w:rsidRDefault="00227538" w:rsidP="00227538">
            <w:pPr>
              <w:suppressAutoHyphens w:val="0"/>
              <w:spacing w:line="276" w:lineRule="auto"/>
              <w:jc w:val="both"/>
              <w:rPr>
                <w:rFonts w:eastAsiaTheme="minorHAnsi" w:cs="Times New Roman"/>
                <w:szCs w:val="24"/>
                <w:lang w:eastAsia="en-US"/>
              </w:rPr>
            </w:pPr>
            <w:r w:rsidRPr="00347DC4">
              <w:rPr>
                <w:rFonts w:eastAsiaTheme="minorHAnsi" w:cs="Times New Roman"/>
                <w:szCs w:val="24"/>
                <w:lang w:eastAsia="en-US"/>
              </w:rPr>
              <w:t>Сообщение о возможном установлении публичного сервитута</w:t>
            </w:r>
          </w:p>
          <w:p w:rsidR="00227538" w:rsidRPr="00347DC4" w:rsidRDefault="00227538" w:rsidP="00227538">
            <w:pPr>
              <w:suppressAutoHyphens w:val="0"/>
              <w:spacing w:line="276" w:lineRule="auto"/>
              <w:jc w:val="both"/>
              <w:rPr>
                <w:rFonts w:eastAsiaTheme="minorHAnsi" w:cs="Times New Roman"/>
                <w:szCs w:val="24"/>
                <w:lang w:eastAsia="en-US"/>
              </w:rPr>
            </w:pPr>
            <w:r w:rsidRPr="00347DC4">
              <w:rPr>
                <w:rFonts w:eastAsiaTheme="minorHAnsi" w:cs="Times New Roman"/>
                <w:szCs w:val="24"/>
                <w:lang w:eastAsia="en-US"/>
              </w:rPr>
              <w:t xml:space="preserve">(Удмуртская Республика, </w:t>
            </w:r>
            <w:proofErr w:type="spellStart"/>
            <w:r w:rsidRPr="00347DC4">
              <w:rPr>
                <w:rFonts w:eastAsiaTheme="minorHAnsi" w:cs="Times New Roman"/>
                <w:szCs w:val="24"/>
                <w:lang w:eastAsia="en-US"/>
              </w:rPr>
              <w:t>Глазовский</w:t>
            </w:r>
            <w:proofErr w:type="spellEnd"/>
            <w:r w:rsidRPr="00347DC4">
              <w:rPr>
                <w:rFonts w:eastAsiaTheme="minorHAnsi" w:cs="Times New Roman"/>
                <w:szCs w:val="24"/>
                <w:lang w:eastAsia="en-US"/>
              </w:rPr>
              <w:t xml:space="preserve"> район)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8" w:rsidRDefault="00227538" w:rsidP="00BF544D">
            <w:pPr>
              <w:suppressAutoHyphens w:val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>
              <w:rPr>
                <w:rFonts w:cs="Times New Roman"/>
                <w:b/>
                <w:szCs w:val="24"/>
                <w:lang w:eastAsia="ru-RU"/>
              </w:rPr>
              <w:t>4</w:t>
            </w:r>
          </w:p>
        </w:tc>
      </w:tr>
      <w:tr w:rsidR="00227538" w:rsidRPr="005E2816" w:rsidTr="00BF544D">
        <w:trPr>
          <w:trHeight w:val="571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8" w:rsidRDefault="00227538" w:rsidP="00BF544D">
            <w:pPr>
              <w:suppressAutoHyphens w:val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>
              <w:rPr>
                <w:rFonts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8" w:rsidRPr="00347DC4" w:rsidRDefault="00227538" w:rsidP="00227538">
            <w:pPr>
              <w:suppressAutoHyphens w:val="0"/>
              <w:spacing w:line="276" w:lineRule="auto"/>
              <w:jc w:val="both"/>
              <w:rPr>
                <w:rFonts w:eastAsiaTheme="minorHAnsi" w:cs="Times New Roman"/>
                <w:szCs w:val="24"/>
                <w:lang w:eastAsia="en-US"/>
              </w:rPr>
            </w:pPr>
            <w:r w:rsidRPr="00347DC4">
              <w:rPr>
                <w:rFonts w:eastAsiaTheme="minorHAnsi" w:cs="Times New Roman"/>
                <w:szCs w:val="24"/>
                <w:lang w:eastAsia="en-US"/>
              </w:rPr>
              <w:t>Сообщение о возможном установлении публичного сервитута</w:t>
            </w:r>
          </w:p>
          <w:p w:rsidR="00227538" w:rsidRPr="00347DC4" w:rsidRDefault="00227538" w:rsidP="00227538">
            <w:pPr>
              <w:suppressAutoHyphens w:val="0"/>
              <w:spacing w:line="276" w:lineRule="auto"/>
              <w:jc w:val="both"/>
              <w:rPr>
                <w:rFonts w:eastAsiaTheme="minorHAnsi" w:cs="Times New Roman"/>
                <w:szCs w:val="24"/>
                <w:lang w:eastAsia="en-US"/>
              </w:rPr>
            </w:pPr>
            <w:r w:rsidRPr="00347DC4">
              <w:rPr>
                <w:rFonts w:eastAsiaTheme="minorHAnsi" w:cs="Times New Roman"/>
                <w:szCs w:val="24"/>
                <w:lang w:eastAsia="en-US"/>
              </w:rPr>
              <w:t xml:space="preserve">(Удмуртская Республика, </w:t>
            </w:r>
            <w:proofErr w:type="spellStart"/>
            <w:r w:rsidRPr="00347DC4">
              <w:rPr>
                <w:rFonts w:eastAsiaTheme="minorHAnsi" w:cs="Times New Roman"/>
                <w:szCs w:val="24"/>
                <w:lang w:eastAsia="en-US"/>
              </w:rPr>
              <w:t>Глазовский</w:t>
            </w:r>
            <w:proofErr w:type="spellEnd"/>
            <w:r w:rsidRPr="00347DC4">
              <w:rPr>
                <w:rFonts w:eastAsiaTheme="minorHAnsi" w:cs="Times New Roman"/>
                <w:szCs w:val="24"/>
                <w:lang w:eastAsia="en-US"/>
              </w:rPr>
              <w:t xml:space="preserve"> район)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8" w:rsidRDefault="00227538" w:rsidP="00BF544D">
            <w:pPr>
              <w:suppressAutoHyphens w:val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>
              <w:rPr>
                <w:rFonts w:cs="Times New Roman"/>
                <w:b/>
                <w:szCs w:val="24"/>
                <w:lang w:eastAsia="ru-RU"/>
              </w:rPr>
              <w:t>5</w:t>
            </w:r>
          </w:p>
        </w:tc>
      </w:tr>
      <w:tr w:rsidR="00227538" w:rsidRPr="005E2816" w:rsidTr="00BF544D">
        <w:trPr>
          <w:trHeight w:val="571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8" w:rsidRDefault="00227538" w:rsidP="00BF544D">
            <w:pPr>
              <w:suppressAutoHyphens w:val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>
              <w:rPr>
                <w:rFonts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8" w:rsidRPr="00347DC4" w:rsidRDefault="00227538" w:rsidP="00227538">
            <w:pPr>
              <w:suppressAutoHyphens w:val="0"/>
              <w:spacing w:line="276" w:lineRule="auto"/>
              <w:jc w:val="both"/>
              <w:rPr>
                <w:rFonts w:eastAsiaTheme="minorHAnsi" w:cs="Times New Roman"/>
                <w:szCs w:val="24"/>
                <w:lang w:eastAsia="en-US"/>
              </w:rPr>
            </w:pPr>
            <w:r w:rsidRPr="00347DC4">
              <w:rPr>
                <w:rFonts w:eastAsiaTheme="minorHAnsi" w:cs="Times New Roman"/>
                <w:szCs w:val="24"/>
                <w:lang w:eastAsia="en-US"/>
              </w:rPr>
              <w:t>Сообщение о возможном установлении публичного сервитута</w:t>
            </w:r>
          </w:p>
          <w:p w:rsidR="00227538" w:rsidRPr="00347DC4" w:rsidRDefault="00227538" w:rsidP="00227538">
            <w:pPr>
              <w:suppressAutoHyphens w:val="0"/>
              <w:spacing w:line="276" w:lineRule="auto"/>
              <w:jc w:val="both"/>
              <w:rPr>
                <w:rFonts w:eastAsiaTheme="minorHAnsi" w:cs="Times New Roman"/>
                <w:szCs w:val="24"/>
                <w:lang w:eastAsia="en-US"/>
              </w:rPr>
            </w:pPr>
            <w:r w:rsidRPr="00347DC4">
              <w:rPr>
                <w:rFonts w:eastAsiaTheme="minorHAnsi" w:cs="Times New Roman"/>
                <w:szCs w:val="24"/>
                <w:lang w:eastAsia="en-US"/>
              </w:rPr>
              <w:t xml:space="preserve">(Удмуртская Республика, </w:t>
            </w:r>
            <w:proofErr w:type="spellStart"/>
            <w:r w:rsidRPr="00347DC4">
              <w:rPr>
                <w:rFonts w:eastAsiaTheme="minorHAnsi" w:cs="Times New Roman"/>
                <w:szCs w:val="24"/>
                <w:lang w:eastAsia="en-US"/>
              </w:rPr>
              <w:t>Глазовский</w:t>
            </w:r>
            <w:proofErr w:type="spellEnd"/>
            <w:r w:rsidRPr="00347DC4">
              <w:rPr>
                <w:rFonts w:eastAsiaTheme="minorHAnsi" w:cs="Times New Roman"/>
                <w:szCs w:val="24"/>
                <w:lang w:eastAsia="en-US"/>
              </w:rPr>
              <w:t xml:space="preserve"> район)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8" w:rsidRDefault="00227538" w:rsidP="00BF544D">
            <w:pPr>
              <w:suppressAutoHyphens w:val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>
              <w:rPr>
                <w:rFonts w:cs="Times New Roman"/>
                <w:b/>
                <w:szCs w:val="24"/>
                <w:lang w:eastAsia="ru-RU"/>
              </w:rPr>
              <w:t>6</w:t>
            </w:r>
          </w:p>
        </w:tc>
      </w:tr>
      <w:tr w:rsidR="00227538" w:rsidRPr="005E2816" w:rsidTr="00BF544D">
        <w:trPr>
          <w:trHeight w:val="571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8" w:rsidRDefault="00227538" w:rsidP="00BF544D">
            <w:pPr>
              <w:suppressAutoHyphens w:val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>
              <w:rPr>
                <w:rFonts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8" w:rsidRPr="00347DC4" w:rsidRDefault="00227538" w:rsidP="00227538">
            <w:pPr>
              <w:suppressAutoHyphens w:val="0"/>
              <w:spacing w:line="276" w:lineRule="auto"/>
              <w:jc w:val="both"/>
              <w:rPr>
                <w:rFonts w:eastAsiaTheme="minorHAnsi" w:cs="Times New Roman"/>
                <w:szCs w:val="24"/>
                <w:lang w:eastAsia="en-US"/>
              </w:rPr>
            </w:pPr>
            <w:r w:rsidRPr="00347DC4">
              <w:rPr>
                <w:rFonts w:eastAsiaTheme="minorHAnsi" w:cs="Times New Roman"/>
                <w:szCs w:val="24"/>
                <w:lang w:eastAsia="en-US"/>
              </w:rPr>
              <w:t>Сообщение о возможном установлении публичного сервитута</w:t>
            </w:r>
          </w:p>
          <w:p w:rsidR="00227538" w:rsidRPr="00347DC4" w:rsidRDefault="00227538" w:rsidP="00227538">
            <w:pPr>
              <w:suppressAutoHyphens w:val="0"/>
              <w:spacing w:line="276" w:lineRule="auto"/>
              <w:jc w:val="both"/>
              <w:rPr>
                <w:rFonts w:eastAsiaTheme="minorHAnsi" w:cs="Times New Roman"/>
                <w:szCs w:val="24"/>
                <w:lang w:eastAsia="en-US"/>
              </w:rPr>
            </w:pPr>
            <w:r w:rsidRPr="00347DC4">
              <w:rPr>
                <w:rFonts w:eastAsiaTheme="minorHAnsi" w:cs="Times New Roman"/>
                <w:szCs w:val="24"/>
                <w:lang w:eastAsia="en-US"/>
              </w:rPr>
              <w:t xml:space="preserve">(Удмуртская Республика, </w:t>
            </w:r>
            <w:proofErr w:type="spellStart"/>
            <w:r w:rsidRPr="00347DC4">
              <w:rPr>
                <w:rFonts w:eastAsiaTheme="minorHAnsi" w:cs="Times New Roman"/>
                <w:szCs w:val="24"/>
                <w:lang w:eastAsia="en-US"/>
              </w:rPr>
              <w:t>Глазовский</w:t>
            </w:r>
            <w:proofErr w:type="spellEnd"/>
            <w:r w:rsidRPr="00347DC4">
              <w:rPr>
                <w:rFonts w:eastAsiaTheme="minorHAnsi" w:cs="Times New Roman"/>
                <w:szCs w:val="24"/>
                <w:lang w:eastAsia="en-US"/>
              </w:rPr>
              <w:t xml:space="preserve"> район)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8" w:rsidRDefault="00227538" w:rsidP="00BF544D">
            <w:pPr>
              <w:suppressAutoHyphens w:val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>
              <w:rPr>
                <w:rFonts w:cs="Times New Roman"/>
                <w:b/>
                <w:szCs w:val="24"/>
                <w:lang w:eastAsia="ru-RU"/>
              </w:rPr>
              <w:t>7</w:t>
            </w:r>
          </w:p>
        </w:tc>
      </w:tr>
      <w:tr w:rsidR="00227538" w:rsidRPr="005E2816" w:rsidTr="00BF544D">
        <w:trPr>
          <w:trHeight w:val="571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8" w:rsidRDefault="00227538" w:rsidP="00BF544D">
            <w:pPr>
              <w:suppressAutoHyphens w:val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>
              <w:rPr>
                <w:rFonts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8" w:rsidRPr="00347DC4" w:rsidRDefault="00227538" w:rsidP="00227538">
            <w:pPr>
              <w:suppressAutoHyphens w:val="0"/>
              <w:spacing w:line="276" w:lineRule="auto"/>
              <w:jc w:val="both"/>
              <w:rPr>
                <w:rFonts w:eastAsiaTheme="minorHAnsi" w:cs="Times New Roman"/>
                <w:szCs w:val="24"/>
                <w:lang w:eastAsia="en-US"/>
              </w:rPr>
            </w:pPr>
            <w:r w:rsidRPr="00347DC4">
              <w:rPr>
                <w:rFonts w:eastAsiaTheme="minorHAnsi" w:cs="Times New Roman"/>
                <w:szCs w:val="24"/>
                <w:lang w:eastAsia="en-US"/>
              </w:rPr>
              <w:t>Сообщение о возможном установлении публичного сервитута</w:t>
            </w:r>
          </w:p>
          <w:p w:rsidR="00227538" w:rsidRPr="00347DC4" w:rsidRDefault="00227538" w:rsidP="00227538">
            <w:pPr>
              <w:suppressAutoHyphens w:val="0"/>
              <w:spacing w:line="276" w:lineRule="auto"/>
              <w:jc w:val="both"/>
              <w:rPr>
                <w:rFonts w:eastAsiaTheme="minorHAnsi" w:cs="Times New Roman"/>
                <w:szCs w:val="24"/>
                <w:lang w:eastAsia="en-US"/>
              </w:rPr>
            </w:pPr>
            <w:r w:rsidRPr="00347DC4">
              <w:rPr>
                <w:rFonts w:eastAsiaTheme="minorHAnsi" w:cs="Times New Roman"/>
                <w:szCs w:val="24"/>
                <w:lang w:eastAsia="en-US"/>
              </w:rPr>
              <w:t xml:space="preserve">(Удмуртская Республика, </w:t>
            </w:r>
            <w:proofErr w:type="spellStart"/>
            <w:r w:rsidRPr="00347DC4">
              <w:rPr>
                <w:rFonts w:eastAsiaTheme="minorHAnsi" w:cs="Times New Roman"/>
                <w:szCs w:val="24"/>
                <w:lang w:eastAsia="en-US"/>
              </w:rPr>
              <w:t>Глазовский</w:t>
            </w:r>
            <w:proofErr w:type="spellEnd"/>
            <w:r w:rsidRPr="00347DC4">
              <w:rPr>
                <w:rFonts w:eastAsiaTheme="minorHAnsi" w:cs="Times New Roman"/>
                <w:szCs w:val="24"/>
                <w:lang w:eastAsia="en-US"/>
              </w:rPr>
              <w:t xml:space="preserve"> район)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8" w:rsidRDefault="00227538" w:rsidP="00BF544D">
            <w:pPr>
              <w:suppressAutoHyphens w:val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>
              <w:rPr>
                <w:rFonts w:cs="Times New Roman"/>
                <w:b/>
                <w:szCs w:val="24"/>
                <w:lang w:eastAsia="ru-RU"/>
              </w:rPr>
              <w:t>8</w:t>
            </w:r>
          </w:p>
        </w:tc>
      </w:tr>
      <w:tr w:rsidR="00227538" w:rsidRPr="005E2816" w:rsidTr="00BF544D">
        <w:trPr>
          <w:trHeight w:val="571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8" w:rsidRDefault="00227538" w:rsidP="00BF544D">
            <w:pPr>
              <w:suppressAutoHyphens w:val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>
              <w:rPr>
                <w:rFonts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8" w:rsidRPr="00347DC4" w:rsidRDefault="00227538" w:rsidP="00227538">
            <w:pPr>
              <w:suppressAutoHyphens w:val="0"/>
              <w:spacing w:line="276" w:lineRule="auto"/>
              <w:jc w:val="both"/>
              <w:rPr>
                <w:rFonts w:eastAsiaTheme="minorHAnsi" w:cs="Times New Roman"/>
                <w:szCs w:val="24"/>
                <w:lang w:eastAsia="en-US"/>
              </w:rPr>
            </w:pPr>
            <w:r w:rsidRPr="00347DC4">
              <w:rPr>
                <w:rFonts w:eastAsiaTheme="minorHAnsi" w:cs="Times New Roman"/>
                <w:szCs w:val="24"/>
                <w:lang w:eastAsia="en-US"/>
              </w:rPr>
              <w:t>Сообщение о возможном установлении публичного сервитута</w:t>
            </w:r>
          </w:p>
          <w:p w:rsidR="00227538" w:rsidRPr="00347DC4" w:rsidRDefault="00227538" w:rsidP="00227538">
            <w:pPr>
              <w:suppressAutoHyphens w:val="0"/>
              <w:spacing w:line="276" w:lineRule="auto"/>
              <w:jc w:val="both"/>
              <w:rPr>
                <w:rFonts w:eastAsiaTheme="minorHAnsi" w:cs="Times New Roman"/>
                <w:szCs w:val="24"/>
                <w:lang w:eastAsia="en-US"/>
              </w:rPr>
            </w:pPr>
            <w:r w:rsidRPr="00347DC4">
              <w:rPr>
                <w:rFonts w:eastAsiaTheme="minorHAnsi" w:cs="Times New Roman"/>
                <w:szCs w:val="24"/>
                <w:lang w:eastAsia="en-US"/>
              </w:rPr>
              <w:t xml:space="preserve">(Удмуртская Республика, </w:t>
            </w:r>
            <w:proofErr w:type="spellStart"/>
            <w:r w:rsidRPr="00347DC4">
              <w:rPr>
                <w:rFonts w:eastAsiaTheme="minorHAnsi" w:cs="Times New Roman"/>
                <w:szCs w:val="24"/>
                <w:lang w:eastAsia="en-US"/>
              </w:rPr>
              <w:t>Глазовский</w:t>
            </w:r>
            <w:proofErr w:type="spellEnd"/>
            <w:r w:rsidRPr="00347DC4">
              <w:rPr>
                <w:rFonts w:eastAsiaTheme="minorHAnsi" w:cs="Times New Roman"/>
                <w:szCs w:val="24"/>
                <w:lang w:eastAsia="en-US"/>
              </w:rPr>
              <w:t xml:space="preserve"> район)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8" w:rsidRDefault="00227538" w:rsidP="00BF544D">
            <w:pPr>
              <w:suppressAutoHyphens w:val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>
              <w:rPr>
                <w:rFonts w:cs="Times New Roman"/>
                <w:b/>
                <w:szCs w:val="24"/>
                <w:lang w:eastAsia="ru-RU"/>
              </w:rPr>
              <w:t>9</w:t>
            </w:r>
          </w:p>
        </w:tc>
      </w:tr>
      <w:tr w:rsidR="00227538" w:rsidRPr="005E2816" w:rsidTr="00BF544D">
        <w:trPr>
          <w:trHeight w:val="571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8" w:rsidRDefault="00227538" w:rsidP="00BF544D">
            <w:pPr>
              <w:suppressAutoHyphens w:val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>
              <w:rPr>
                <w:rFonts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8" w:rsidRPr="00347DC4" w:rsidRDefault="00227538" w:rsidP="00227538">
            <w:pPr>
              <w:suppressAutoHyphens w:val="0"/>
              <w:spacing w:line="276" w:lineRule="auto"/>
              <w:jc w:val="both"/>
              <w:rPr>
                <w:rFonts w:eastAsiaTheme="minorHAnsi" w:cs="Times New Roman"/>
                <w:szCs w:val="24"/>
                <w:lang w:eastAsia="en-US"/>
              </w:rPr>
            </w:pPr>
            <w:r w:rsidRPr="00347DC4">
              <w:rPr>
                <w:rFonts w:eastAsiaTheme="minorHAnsi" w:cs="Times New Roman"/>
                <w:szCs w:val="24"/>
                <w:lang w:eastAsia="en-US"/>
              </w:rPr>
              <w:t>Сообщение о возможном установлении публичного сервитута</w:t>
            </w:r>
          </w:p>
          <w:p w:rsidR="00227538" w:rsidRPr="00347DC4" w:rsidRDefault="00227538" w:rsidP="00227538">
            <w:pPr>
              <w:suppressAutoHyphens w:val="0"/>
              <w:spacing w:line="276" w:lineRule="auto"/>
              <w:jc w:val="both"/>
              <w:rPr>
                <w:rFonts w:eastAsiaTheme="minorHAnsi" w:cs="Times New Roman"/>
                <w:szCs w:val="24"/>
                <w:lang w:eastAsia="en-US"/>
              </w:rPr>
            </w:pPr>
            <w:r w:rsidRPr="00347DC4">
              <w:rPr>
                <w:rFonts w:eastAsiaTheme="minorHAnsi" w:cs="Times New Roman"/>
                <w:szCs w:val="24"/>
                <w:lang w:eastAsia="en-US"/>
              </w:rPr>
              <w:t xml:space="preserve">(Удмуртская Республика, </w:t>
            </w:r>
            <w:proofErr w:type="spellStart"/>
            <w:r w:rsidRPr="00347DC4">
              <w:rPr>
                <w:rFonts w:eastAsiaTheme="minorHAnsi" w:cs="Times New Roman"/>
                <w:szCs w:val="24"/>
                <w:lang w:eastAsia="en-US"/>
              </w:rPr>
              <w:t>Глазовский</w:t>
            </w:r>
            <w:proofErr w:type="spellEnd"/>
            <w:r w:rsidRPr="00347DC4">
              <w:rPr>
                <w:rFonts w:eastAsiaTheme="minorHAnsi" w:cs="Times New Roman"/>
                <w:szCs w:val="24"/>
                <w:lang w:eastAsia="en-US"/>
              </w:rPr>
              <w:t xml:space="preserve"> район)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8" w:rsidRDefault="00227538" w:rsidP="00BF544D">
            <w:pPr>
              <w:suppressAutoHyphens w:val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>
              <w:rPr>
                <w:rFonts w:cs="Times New Roman"/>
                <w:b/>
                <w:szCs w:val="24"/>
                <w:lang w:eastAsia="ru-RU"/>
              </w:rPr>
              <w:t>10</w:t>
            </w:r>
          </w:p>
        </w:tc>
      </w:tr>
    </w:tbl>
    <w:p w:rsidR="00C17A08" w:rsidRDefault="00C17A08" w:rsidP="00C17A08">
      <w:pPr>
        <w:jc w:val="center"/>
        <w:rPr>
          <w:sz w:val="20"/>
        </w:rPr>
      </w:pPr>
    </w:p>
    <w:p w:rsidR="001917D9" w:rsidRDefault="001917D9"/>
    <w:p w:rsidR="00C17A08" w:rsidRDefault="00C17A08"/>
    <w:p w:rsidR="00C17A08" w:rsidRDefault="00C17A08"/>
    <w:p w:rsidR="00C17A08" w:rsidRDefault="00C17A08"/>
    <w:p w:rsidR="00C17A08" w:rsidRDefault="00C17A08"/>
    <w:p w:rsidR="00C17A08" w:rsidRDefault="00C17A08"/>
    <w:p w:rsidR="00C17A08" w:rsidRDefault="00C17A08"/>
    <w:p w:rsidR="00C17A08" w:rsidRDefault="00C17A08"/>
    <w:p w:rsidR="00C17A08" w:rsidRDefault="00C17A08"/>
    <w:p w:rsidR="00C17A08" w:rsidRDefault="00C17A08"/>
    <w:p w:rsidR="00C17A08" w:rsidRDefault="00C17A08"/>
    <w:p w:rsidR="00C17A08" w:rsidRDefault="00C17A08"/>
    <w:p w:rsidR="00C17A08" w:rsidRDefault="00C17A08"/>
    <w:p w:rsidR="00C17A08" w:rsidRDefault="00C17A08"/>
    <w:p w:rsidR="00C17A08" w:rsidRDefault="00C17A08"/>
    <w:p w:rsidR="00C17A08" w:rsidRDefault="00C17A08"/>
    <w:p w:rsidR="00C17A08" w:rsidRDefault="00C17A08"/>
    <w:p w:rsidR="00C17A08" w:rsidRDefault="00C17A08"/>
    <w:p w:rsidR="00C17A08" w:rsidRDefault="00C17A08"/>
    <w:p w:rsidR="00C17A08" w:rsidRDefault="00C17A08"/>
    <w:p w:rsidR="00C17A08" w:rsidRDefault="00C17A08"/>
    <w:p w:rsidR="00C17A08" w:rsidRDefault="00C17A08"/>
    <w:p w:rsidR="00C17A08" w:rsidRDefault="00C17A08"/>
    <w:p w:rsidR="00C17A08" w:rsidRDefault="00C17A08"/>
    <w:p w:rsidR="00C17A08" w:rsidRDefault="00C17A08"/>
    <w:p w:rsidR="00227538" w:rsidRDefault="00227538" w:rsidP="00347DC4">
      <w:pPr>
        <w:suppressAutoHyphens w:val="0"/>
        <w:spacing w:line="276" w:lineRule="auto"/>
        <w:jc w:val="center"/>
        <w:rPr>
          <w:rFonts w:eastAsiaTheme="minorHAnsi" w:cs="Times New Roman"/>
          <w:szCs w:val="24"/>
          <w:lang w:eastAsia="en-US"/>
        </w:rPr>
      </w:pPr>
    </w:p>
    <w:p w:rsidR="00347DC4" w:rsidRPr="00347DC4" w:rsidRDefault="00347DC4" w:rsidP="00347DC4">
      <w:pPr>
        <w:suppressAutoHyphens w:val="0"/>
        <w:spacing w:line="276" w:lineRule="auto"/>
        <w:jc w:val="center"/>
        <w:rPr>
          <w:rFonts w:eastAsiaTheme="minorHAnsi" w:cs="Times New Roman"/>
          <w:szCs w:val="24"/>
          <w:lang w:eastAsia="en-US"/>
        </w:rPr>
      </w:pPr>
      <w:r w:rsidRPr="00347DC4">
        <w:rPr>
          <w:rFonts w:eastAsiaTheme="minorHAnsi" w:cs="Times New Roman"/>
          <w:szCs w:val="24"/>
          <w:lang w:eastAsia="en-US"/>
        </w:rPr>
        <w:lastRenderedPageBreak/>
        <w:t>Сообщение о возможном установлении публичного сервитута</w:t>
      </w:r>
    </w:p>
    <w:p w:rsidR="00347DC4" w:rsidRPr="00347DC4" w:rsidRDefault="00347DC4" w:rsidP="00347DC4">
      <w:pPr>
        <w:suppressAutoHyphens w:val="0"/>
        <w:spacing w:line="276" w:lineRule="auto"/>
        <w:jc w:val="center"/>
        <w:rPr>
          <w:rFonts w:eastAsiaTheme="minorHAnsi" w:cs="Times New Roman"/>
          <w:szCs w:val="24"/>
          <w:lang w:eastAsia="en-US"/>
        </w:rPr>
      </w:pPr>
      <w:r w:rsidRPr="00347DC4">
        <w:rPr>
          <w:rFonts w:eastAsiaTheme="minorHAnsi" w:cs="Times New Roman"/>
          <w:szCs w:val="24"/>
          <w:lang w:eastAsia="en-US"/>
        </w:rPr>
        <w:t xml:space="preserve">(Удмуртская Республика, </w:t>
      </w:r>
      <w:proofErr w:type="spellStart"/>
      <w:r w:rsidRPr="00347DC4">
        <w:rPr>
          <w:rFonts w:eastAsiaTheme="minorHAnsi" w:cs="Times New Roman"/>
          <w:szCs w:val="24"/>
          <w:lang w:eastAsia="en-US"/>
        </w:rPr>
        <w:t>Глазовский</w:t>
      </w:r>
      <w:proofErr w:type="spellEnd"/>
      <w:r w:rsidRPr="00347DC4">
        <w:rPr>
          <w:rFonts w:eastAsiaTheme="minorHAnsi" w:cs="Times New Roman"/>
          <w:szCs w:val="24"/>
          <w:lang w:eastAsia="en-US"/>
        </w:rPr>
        <w:t xml:space="preserve"> район)</w:t>
      </w:r>
    </w:p>
    <w:p w:rsidR="00347DC4" w:rsidRPr="00347DC4" w:rsidRDefault="00347DC4" w:rsidP="00347DC4">
      <w:pPr>
        <w:suppressAutoHyphens w:val="0"/>
        <w:spacing w:line="276" w:lineRule="auto"/>
        <w:jc w:val="center"/>
        <w:rPr>
          <w:rFonts w:eastAsiaTheme="minorHAnsi" w:cs="Times New Roman"/>
          <w:szCs w:val="24"/>
          <w:lang w:eastAsia="en-US"/>
        </w:rPr>
      </w:pPr>
    </w:p>
    <w:p w:rsidR="00347DC4" w:rsidRPr="00347DC4" w:rsidRDefault="00347DC4" w:rsidP="00347DC4">
      <w:pPr>
        <w:suppressAutoHyphens w:val="0"/>
        <w:spacing w:after="200" w:line="276" w:lineRule="auto"/>
        <w:ind w:firstLine="708"/>
        <w:jc w:val="both"/>
        <w:rPr>
          <w:rFonts w:eastAsiaTheme="minorHAnsi" w:cs="Times New Roman"/>
          <w:szCs w:val="24"/>
          <w:lang w:eastAsia="en-US"/>
        </w:rPr>
      </w:pPr>
      <w:proofErr w:type="gramStart"/>
      <w:r w:rsidRPr="00347DC4">
        <w:rPr>
          <w:rFonts w:eastAsiaTheme="minorHAnsi" w:cs="Times New Roman"/>
          <w:szCs w:val="24"/>
          <w:lang w:eastAsia="en-US"/>
        </w:rPr>
        <w:t xml:space="preserve">В соответствии с п. 3 статьи 39.42 Земельного кодекса Российской Федерации Администрация муниципального образования «Муниципальный округ </w:t>
      </w:r>
      <w:proofErr w:type="spellStart"/>
      <w:r w:rsidRPr="00347DC4">
        <w:rPr>
          <w:rFonts w:eastAsiaTheme="minorHAnsi" w:cs="Times New Roman"/>
          <w:szCs w:val="24"/>
          <w:lang w:eastAsia="en-US"/>
        </w:rPr>
        <w:t>Глазовский</w:t>
      </w:r>
      <w:proofErr w:type="spellEnd"/>
      <w:r w:rsidRPr="00347DC4">
        <w:rPr>
          <w:rFonts w:eastAsiaTheme="minorHAnsi" w:cs="Times New Roman"/>
          <w:szCs w:val="24"/>
          <w:lang w:eastAsia="en-US"/>
        </w:rPr>
        <w:t xml:space="preserve"> район Удмуртской Республики» сообщает, что в </w:t>
      </w:r>
      <w:r w:rsidRPr="00347DC4">
        <w:rPr>
          <w:rFonts w:eastAsiaTheme="minorHAnsi" w:cs="Times New Roman"/>
          <w:b/>
          <w:szCs w:val="24"/>
          <w:lang w:eastAsia="en-US"/>
        </w:rPr>
        <w:t xml:space="preserve">целях эксплуатации линейный объектов системы газоснабжения </w:t>
      </w:r>
      <w:r w:rsidRPr="00347DC4">
        <w:rPr>
          <w:rFonts w:eastAsiaTheme="minorHAnsi" w:cs="Times New Roman"/>
          <w:szCs w:val="24"/>
          <w:lang w:eastAsia="en-US"/>
        </w:rPr>
        <w:t>Государственным линейным предприятием Удмуртской Республики «</w:t>
      </w:r>
      <w:proofErr w:type="spellStart"/>
      <w:r w:rsidRPr="00347DC4">
        <w:rPr>
          <w:rFonts w:eastAsiaTheme="minorHAnsi" w:cs="Times New Roman"/>
          <w:szCs w:val="24"/>
          <w:lang w:eastAsia="en-US"/>
        </w:rPr>
        <w:t>Ресурсник</w:t>
      </w:r>
      <w:proofErr w:type="spellEnd"/>
      <w:r w:rsidRPr="00347DC4">
        <w:rPr>
          <w:rFonts w:eastAsiaTheme="minorHAnsi" w:cs="Times New Roman"/>
          <w:szCs w:val="24"/>
          <w:lang w:eastAsia="en-US"/>
        </w:rPr>
        <w:t>»</w:t>
      </w:r>
      <w:r w:rsidRPr="00347DC4">
        <w:rPr>
          <w:rFonts w:eastAsiaTheme="minorHAnsi" w:cs="Times New Roman"/>
          <w:b/>
          <w:szCs w:val="24"/>
          <w:lang w:eastAsia="en-US"/>
        </w:rPr>
        <w:t xml:space="preserve"> (</w:t>
      </w:r>
      <w:r w:rsidRPr="00347DC4">
        <w:rPr>
          <w:rFonts w:ascii="TimesNewRomanPS-ItalicMT" w:hAnsi="TimesNewRomanPS-ItalicMT" w:cs="Times New Roman"/>
          <w:i/>
          <w:iCs/>
          <w:color w:val="000000"/>
          <w:sz w:val="22"/>
          <w:szCs w:val="22"/>
          <w:lang w:eastAsia="ru-RU"/>
        </w:rPr>
        <w:t>эксплуатация существующего объекта:</w:t>
      </w:r>
      <w:proofErr w:type="gramEnd"/>
      <w:r w:rsidRPr="00347DC4">
        <w:rPr>
          <w:rFonts w:ascii="TimesNewRomanPS-ItalicMT" w:hAnsi="TimesNewRomanPS-ItalicMT" w:cs="Times New Roman"/>
          <w:i/>
          <w:iCs/>
          <w:color w:val="000000"/>
          <w:sz w:val="22"/>
          <w:szCs w:val="22"/>
          <w:lang w:eastAsia="ru-RU"/>
        </w:rPr>
        <w:br/>
      </w:r>
      <w:proofErr w:type="gramStart"/>
      <w:r w:rsidRPr="00347DC4">
        <w:rPr>
          <w:rFonts w:ascii="TimesNewRomanPS-ItalicMT" w:hAnsi="TimesNewRomanPS-ItalicMT" w:cs="Times New Roman"/>
          <w:i/>
          <w:iCs/>
          <w:color w:val="000000"/>
          <w:sz w:val="22"/>
          <w:szCs w:val="22"/>
          <w:lang w:eastAsia="ru-RU"/>
        </w:rPr>
        <w:t xml:space="preserve">"Газораспределительных сетей д. </w:t>
      </w:r>
      <w:proofErr w:type="spellStart"/>
      <w:r w:rsidRPr="00347DC4">
        <w:rPr>
          <w:rFonts w:ascii="TimesNewRomanPS-ItalicMT" w:hAnsi="TimesNewRomanPS-ItalicMT" w:cs="Times New Roman"/>
          <w:i/>
          <w:iCs/>
          <w:color w:val="000000"/>
          <w:sz w:val="22"/>
          <w:szCs w:val="22"/>
          <w:lang w:eastAsia="ru-RU"/>
        </w:rPr>
        <w:t>Пусошур</w:t>
      </w:r>
      <w:proofErr w:type="spellEnd"/>
      <w:r w:rsidRPr="00347DC4">
        <w:rPr>
          <w:rFonts w:ascii="TimesNewRomanPS-ItalicMT" w:hAnsi="TimesNewRomanPS-ItalicMT" w:cs="Times New Roman"/>
          <w:i/>
          <w:iCs/>
          <w:color w:val="000000"/>
          <w:sz w:val="22"/>
          <w:szCs w:val="22"/>
          <w:lang w:eastAsia="ru-RU"/>
        </w:rPr>
        <w:t xml:space="preserve">, д. </w:t>
      </w:r>
      <w:proofErr w:type="spellStart"/>
      <w:r w:rsidRPr="00347DC4">
        <w:rPr>
          <w:rFonts w:ascii="TimesNewRomanPS-ItalicMT" w:hAnsi="TimesNewRomanPS-ItalicMT" w:cs="Times New Roman"/>
          <w:i/>
          <w:iCs/>
          <w:color w:val="000000"/>
          <w:sz w:val="22"/>
          <w:szCs w:val="22"/>
          <w:lang w:eastAsia="ru-RU"/>
        </w:rPr>
        <w:t>Ураково</w:t>
      </w:r>
      <w:proofErr w:type="spellEnd"/>
      <w:r w:rsidRPr="00347DC4">
        <w:rPr>
          <w:rFonts w:ascii="TimesNewRomanPS-ItalicMT" w:hAnsi="TimesNewRomanPS-ItalicMT" w:cs="Times New Roman"/>
          <w:i/>
          <w:iCs/>
          <w:color w:val="000000"/>
          <w:sz w:val="22"/>
          <w:szCs w:val="22"/>
          <w:lang w:eastAsia="ru-RU"/>
        </w:rPr>
        <w:t>, д.</w:t>
      </w:r>
      <w:r w:rsidRPr="00347DC4">
        <w:rPr>
          <w:rFonts w:ascii="TimesNewRomanPS-ItalicMT" w:hAnsi="TimesNewRomanPS-ItalicMT" w:cs="Times New Roman"/>
          <w:i/>
          <w:iCs/>
          <w:color w:val="000000"/>
          <w:sz w:val="22"/>
          <w:szCs w:val="22"/>
          <w:lang w:eastAsia="ru-RU"/>
        </w:rPr>
        <w:br/>
      </w:r>
      <w:proofErr w:type="spellStart"/>
      <w:r w:rsidRPr="00347DC4">
        <w:rPr>
          <w:rFonts w:ascii="TimesNewRomanPS-ItalicMT" w:hAnsi="TimesNewRomanPS-ItalicMT" w:cs="Times New Roman"/>
          <w:i/>
          <w:iCs/>
          <w:color w:val="000000"/>
          <w:sz w:val="22"/>
          <w:szCs w:val="22"/>
          <w:lang w:eastAsia="ru-RU"/>
        </w:rPr>
        <w:t>Отогурт</w:t>
      </w:r>
      <w:proofErr w:type="spellEnd"/>
      <w:r w:rsidRPr="00347DC4">
        <w:rPr>
          <w:rFonts w:ascii="TimesNewRomanPS-ItalicMT" w:hAnsi="TimesNewRomanPS-ItalicMT" w:cs="Times New Roman"/>
          <w:i/>
          <w:iCs/>
          <w:color w:val="000000"/>
          <w:sz w:val="22"/>
          <w:szCs w:val="22"/>
          <w:lang w:eastAsia="ru-RU"/>
        </w:rPr>
        <w:t xml:space="preserve"> </w:t>
      </w:r>
      <w:proofErr w:type="spellStart"/>
      <w:r w:rsidRPr="00347DC4">
        <w:rPr>
          <w:rFonts w:ascii="TimesNewRomanPS-ItalicMT" w:hAnsi="TimesNewRomanPS-ItalicMT" w:cs="Times New Roman"/>
          <w:i/>
          <w:iCs/>
          <w:color w:val="000000"/>
          <w:sz w:val="22"/>
          <w:szCs w:val="22"/>
          <w:lang w:eastAsia="ru-RU"/>
        </w:rPr>
        <w:t>Глазовского</w:t>
      </w:r>
      <w:proofErr w:type="spellEnd"/>
      <w:r w:rsidRPr="00347DC4">
        <w:rPr>
          <w:rFonts w:ascii="TimesNewRomanPS-ItalicMT" w:hAnsi="TimesNewRomanPS-ItalicMT" w:cs="Times New Roman"/>
          <w:i/>
          <w:iCs/>
          <w:color w:val="000000"/>
          <w:sz w:val="22"/>
          <w:szCs w:val="22"/>
          <w:lang w:eastAsia="ru-RU"/>
        </w:rPr>
        <w:t xml:space="preserve"> района УР с кадастровым номером 18:05:000000:1305) </w:t>
      </w:r>
      <w:r w:rsidRPr="00347DC4">
        <w:rPr>
          <w:rFonts w:eastAsiaTheme="minorHAnsi" w:cs="Times New Roman"/>
          <w:szCs w:val="24"/>
          <w:lang w:eastAsia="en-US"/>
        </w:rPr>
        <w:t xml:space="preserve">возможно установление публичного сервитута в отношении земельных участков (его части) с кадастровыми номерами согласно </w:t>
      </w:r>
      <w:hyperlink r:id="rId6" w:history="1">
        <w:r w:rsidRPr="00347DC4">
          <w:rPr>
            <w:rFonts w:eastAsiaTheme="minorHAnsi" w:cs="Times New Roman"/>
            <w:color w:val="0000FF" w:themeColor="hyperlink"/>
            <w:szCs w:val="24"/>
            <w:u w:val="single"/>
            <w:lang w:eastAsia="en-US"/>
          </w:rPr>
          <w:t>ходатайству</w:t>
        </w:r>
      </w:hyperlink>
      <w:r w:rsidRPr="00347DC4">
        <w:rPr>
          <w:rFonts w:eastAsiaTheme="minorHAnsi" w:cs="Times New Roman"/>
          <w:color w:val="0000FF" w:themeColor="hyperlink"/>
          <w:szCs w:val="24"/>
          <w:u w:val="single"/>
          <w:lang w:eastAsia="en-US"/>
        </w:rPr>
        <w:t xml:space="preserve"> и проложенных к нему документов. </w:t>
      </w:r>
      <w:proofErr w:type="gramEnd"/>
    </w:p>
    <w:p w:rsidR="00347DC4" w:rsidRPr="00347DC4" w:rsidRDefault="00347DC4" w:rsidP="00347DC4">
      <w:pPr>
        <w:suppressAutoHyphens w:val="0"/>
        <w:spacing w:line="276" w:lineRule="auto"/>
        <w:ind w:firstLine="708"/>
        <w:jc w:val="both"/>
        <w:rPr>
          <w:rFonts w:eastAsiaTheme="minorHAnsi" w:cs="Times New Roman"/>
          <w:b/>
          <w:szCs w:val="24"/>
          <w:lang w:eastAsia="en-US"/>
        </w:rPr>
      </w:pPr>
      <w:proofErr w:type="gramStart"/>
      <w:r w:rsidRPr="00347DC4">
        <w:rPr>
          <w:rFonts w:eastAsiaTheme="minorHAnsi" w:cs="Times New Roman"/>
          <w:szCs w:val="24"/>
          <w:lang w:eastAsia="en-US"/>
        </w:rPr>
        <w:t xml:space="preserve">Обоснованием необходимости установления публичного сервитута является реализация целей, предусмотренных статьей 39.37 Земельного кодекса РФ, частью 4.2 статьи 25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 - </w:t>
      </w:r>
      <w:r w:rsidRPr="00347DC4">
        <w:rPr>
          <w:rFonts w:eastAsiaTheme="minorHAnsi" w:cs="Times New Roman"/>
          <w:b/>
          <w:szCs w:val="24"/>
          <w:lang w:eastAsia="en-US"/>
        </w:rPr>
        <w:t>размещение объектов электросетевого хозяйства, тепловых сетей, водопроводных сетей, сетей водоотведения, линий и сооружений связи, линейных объектов системы</w:t>
      </w:r>
      <w:proofErr w:type="gramEnd"/>
      <w:r w:rsidRPr="00347DC4">
        <w:rPr>
          <w:rFonts w:eastAsiaTheme="minorHAnsi" w:cs="Times New Roman"/>
          <w:b/>
          <w:szCs w:val="24"/>
          <w:lang w:eastAsia="en-US"/>
        </w:rPr>
        <w:t xml:space="preserve"> газоснабжения, нефтепроводов и нефтепродуктопроводов, их неотъемлемых технологических частей, если указанные объекты являются объектами федерального, регионального или местного значения, либо необходимы для организации электр</w:t>
      </w:r>
      <w:proofErr w:type="gramStart"/>
      <w:r w:rsidRPr="00347DC4">
        <w:rPr>
          <w:rFonts w:eastAsiaTheme="minorHAnsi" w:cs="Times New Roman"/>
          <w:b/>
          <w:szCs w:val="24"/>
          <w:lang w:eastAsia="en-US"/>
        </w:rPr>
        <w:t>о-</w:t>
      </w:r>
      <w:proofErr w:type="gramEnd"/>
      <w:r w:rsidRPr="00347DC4">
        <w:rPr>
          <w:rFonts w:eastAsiaTheme="minorHAnsi" w:cs="Times New Roman"/>
          <w:b/>
          <w:szCs w:val="24"/>
          <w:lang w:eastAsia="en-US"/>
        </w:rPr>
        <w:t>, газо-, тепло-, водоснабжения населения и водоотведения, подключения (технологического присоединения) к сетям инженерно-технического обеспечения, либо переносятся в связи с изъятием земельных участков, на которых они ранее располагались, для государственных или муниципальных нужд (далее также – инженерные сооружения).</w:t>
      </w:r>
    </w:p>
    <w:p w:rsidR="00347DC4" w:rsidRPr="00347DC4" w:rsidRDefault="00347DC4" w:rsidP="00347DC4">
      <w:pPr>
        <w:suppressAutoHyphens w:val="0"/>
        <w:spacing w:line="276" w:lineRule="auto"/>
        <w:ind w:firstLine="708"/>
        <w:jc w:val="both"/>
        <w:rPr>
          <w:rFonts w:eastAsiaTheme="minorHAnsi" w:cs="Times New Roman"/>
          <w:szCs w:val="24"/>
          <w:lang w:eastAsia="en-US"/>
        </w:rPr>
      </w:pPr>
      <w:r w:rsidRPr="00347DC4">
        <w:rPr>
          <w:rFonts w:eastAsiaTheme="minorHAnsi" w:cs="Times New Roman"/>
          <w:szCs w:val="24"/>
          <w:lang w:eastAsia="en-US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муниципального образования «Муниципальный округ </w:t>
      </w:r>
      <w:proofErr w:type="spellStart"/>
      <w:r w:rsidRPr="00347DC4">
        <w:rPr>
          <w:rFonts w:eastAsiaTheme="minorHAnsi" w:cs="Times New Roman"/>
          <w:szCs w:val="24"/>
          <w:lang w:eastAsia="en-US"/>
        </w:rPr>
        <w:t>Глазовский</w:t>
      </w:r>
      <w:proofErr w:type="spellEnd"/>
      <w:r w:rsidRPr="00347DC4">
        <w:rPr>
          <w:rFonts w:eastAsiaTheme="minorHAnsi" w:cs="Times New Roman"/>
          <w:szCs w:val="24"/>
          <w:lang w:eastAsia="en-US"/>
        </w:rPr>
        <w:t xml:space="preserve"> район Удмуртской Республики» по адресу: 427621, </w:t>
      </w:r>
      <w:proofErr w:type="spellStart"/>
      <w:r w:rsidRPr="00347DC4">
        <w:rPr>
          <w:rFonts w:eastAsiaTheme="minorHAnsi" w:cs="Times New Roman"/>
          <w:szCs w:val="24"/>
          <w:lang w:eastAsia="en-US"/>
        </w:rPr>
        <w:t>г</w:t>
      </w:r>
      <w:proofErr w:type="gramStart"/>
      <w:r w:rsidRPr="00347DC4">
        <w:rPr>
          <w:rFonts w:eastAsiaTheme="minorHAnsi" w:cs="Times New Roman"/>
          <w:szCs w:val="24"/>
          <w:lang w:eastAsia="en-US"/>
        </w:rPr>
        <w:t>.Г</w:t>
      </w:r>
      <w:proofErr w:type="gramEnd"/>
      <w:r w:rsidRPr="00347DC4">
        <w:rPr>
          <w:rFonts w:eastAsiaTheme="minorHAnsi" w:cs="Times New Roman"/>
          <w:szCs w:val="24"/>
          <w:lang w:eastAsia="en-US"/>
        </w:rPr>
        <w:t>лазов</w:t>
      </w:r>
      <w:proofErr w:type="spellEnd"/>
      <w:r w:rsidRPr="00347DC4">
        <w:rPr>
          <w:rFonts w:eastAsiaTheme="minorHAnsi" w:cs="Times New Roman"/>
          <w:szCs w:val="24"/>
          <w:lang w:eastAsia="en-US"/>
        </w:rPr>
        <w:t>, ул. Молодой Гвардии, д.22, каб.405.</w:t>
      </w:r>
    </w:p>
    <w:p w:rsidR="00347DC4" w:rsidRPr="00347DC4" w:rsidRDefault="00347DC4" w:rsidP="00347DC4">
      <w:pPr>
        <w:suppressAutoHyphens w:val="0"/>
        <w:spacing w:line="276" w:lineRule="auto"/>
        <w:ind w:firstLine="708"/>
        <w:jc w:val="both"/>
        <w:rPr>
          <w:rFonts w:eastAsiaTheme="minorHAnsi" w:cs="Times New Roman"/>
          <w:szCs w:val="24"/>
          <w:lang w:eastAsia="en-US"/>
        </w:rPr>
      </w:pPr>
      <w:r w:rsidRPr="00347DC4">
        <w:rPr>
          <w:rFonts w:eastAsiaTheme="minorHAnsi" w:cs="Times New Roman"/>
          <w:szCs w:val="24"/>
          <w:lang w:eastAsia="en-US"/>
        </w:rPr>
        <w:t xml:space="preserve">Подать заявления об учете прав на земельный участок и земли кадастровых кварталов можно по адресу: Администрация муниципального образования «Муниципальный округ </w:t>
      </w:r>
      <w:proofErr w:type="spellStart"/>
      <w:r w:rsidRPr="00347DC4">
        <w:rPr>
          <w:rFonts w:eastAsiaTheme="minorHAnsi" w:cs="Times New Roman"/>
          <w:szCs w:val="24"/>
          <w:lang w:eastAsia="en-US"/>
        </w:rPr>
        <w:t>Глазовский</w:t>
      </w:r>
      <w:proofErr w:type="spellEnd"/>
      <w:r w:rsidRPr="00347DC4">
        <w:rPr>
          <w:rFonts w:eastAsiaTheme="minorHAnsi" w:cs="Times New Roman"/>
          <w:szCs w:val="24"/>
          <w:lang w:eastAsia="en-US"/>
        </w:rPr>
        <w:t xml:space="preserve"> район Удмуртской Республики» 427621, </w:t>
      </w:r>
      <w:proofErr w:type="spellStart"/>
      <w:r w:rsidRPr="00347DC4">
        <w:rPr>
          <w:rFonts w:eastAsiaTheme="minorHAnsi" w:cs="Times New Roman"/>
          <w:szCs w:val="24"/>
          <w:lang w:eastAsia="en-US"/>
        </w:rPr>
        <w:t>г</w:t>
      </w:r>
      <w:proofErr w:type="gramStart"/>
      <w:r w:rsidRPr="00347DC4">
        <w:rPr>
          <w:rFonts w:eastAsiaTheme="minorHAnsi" w:cs="Times New Roman"/>
          <w:szCs w:val="24"/>
          <w:lang w:eastAsia="en-US"/>
        </w:rPr>
        <w:t>.Г</w:t>
      </w:r>
      <w:proofErr w:type="gramEnd"/>
      <w:r w:rsidRPr="00347DC4">
        <w:rPr>
          <w:rFonts w:eastAsiaTheme="minorHAnsi" w:cs="Times New Roman"/>
          <w:szCs w:val="24"/>
          <w:lang w:eastAsia="en-US"/>
        </w:rPr>
        <w:t>лазов</w:t>
      </w:r>
      <w:proofErr w:type="spellEnd"/>
      <w:r w:rsidRPr="00347DC4">
        <w:rPr>
          <w:rFonts w:eastAsiaTheme="minorHAnsi" w:cs="Times New Roman"/>
          <w:szCs w:val="24"/>
          <w:lang w:eastAsia="en-US"/>
        </w:rPr>
        <w:t>, ул. Молодой Гвардии, д.22, каб.405. Срок подачи заявлений об учете прав на земельный участок и земли кадастровых кварталов, в отношении которых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 Время приема заинтересованных лиц для ознакомления с поступившим ходатайством об установлении публичного сервитута и подачи заявлений: Понедельник – пятница: с 08:00 до 12:00 и с 13:00 до 17:00.</w:t>
      </w:r>
    </w:p>
    <w:p w:rsidR="00347DC4" w:rsidRPr="00347DC4" w:rsidRDefault="00347DC4" w:rsidP="00347DC4">
      <w:pPr>
        <w:suppressAutoHyphens w:val="0"/>
        <w:spacing w:line="276" w:lineRule="auto"/>
        <w:ind w:firstLine="708"/>
        <w:jc w:val="both"/>
        <w:rPr>
          <w:rFonts w:eastAsiaTheme="minorHAnsi" w:cs="Times New Roman"/>
          <w:szCs w:val="24"/>
          <w:lang w:eastAsia="en-US"/>
        </w:rPr>
      </w:pPr>
      <w:r w:rsidRPr="00347DC4">
        <w:rPr>
          <w:rFonts w:eastAsiaTheme="minorHAnsi" w:cs="Times New Roman"/>
          <w:szCs w:val="24"/>
          <w:lang w:eastAsia="en-US"/>
        </w:rPr>
        <w:t xml:space="preserve">Подробнее о порядке приема граждан можно узнать на сайте Администрации муниципального образования «Муниципальный округ </w:t>
      </w:r>
      <w:proofErr w:type="spellStart"/>
      <w:r w:rsidRPr="00347DC4">
        <w:rPr>
          <w:rFonts w:eastAsiaTheme="minorHAnsi" w:cs="Times New Roman"/>
          <w:szCs w:val="24"/>
          <w:lang w:eastAsia="en-US"/>
        </w:rPr>
        <w:t>Глазовский</w:t>
      </w:r>
      <w:proofErr w:type="spellEnd"/>
      <w:r w:rsidRPr="00347DC4">
        <w:rPr>
          <w:rFonts w:eastAsiaTheme="minorHAnsi" w:cs="Times New Roman"/>
          <w:szCs w:val="24"/>
          <w:lang w:eastAsia="en-US"/>
        </w:rPr>
        <w:t xml:space="preserve"> район Удмуртской Республики» (https://glazrayon.ru/).</w:t>
      </w:r>
    </w:p>
    <w:p w:rsidR="00347DC4" w:rsidRPr="00347DC4" w:rsidRDefault="00347DC4" w:rsidP="00347DC4">
      <w:pPr>
        <w:suppressAutoHyphens w:val="0"/>
        <w:spacing w:line="276" w:lineRule="auto"/>
        <w:jc w:val="both"/>
        <w:rPr>
          <w:rFonts w:eastAsiaTheme="minorHAnsi" w:cs="Times New Roman"/>
          <w:szCs w:val="24"/>
          <w:lang w:eastAsia="en-US"/>
        </w:rPr>
      </w:pPr>
    </w:p>
    <w:p w:rsidR="00227538" w:rsidRPr="00227538" w:rsidRDefault="00227538" w:rsidP="00227538">
      <w:pPr>
        <w:suppressAutoHyphens w:val="0"/>
        <w:spacing w:line="276" w:lineRule="auto"/>
        <w:jc w:val="center"/>
        <w:rPr>
          <w:rFonts w:eastAsiaTheme="minorHAnsi" w:cs="Times New Roman"/>
          <w:szCs w:val="24"/>
          <w:lang w:eastAsia="en-US"/>
        </w:rPr>
      </w:pPr>
      <w:r w:rsidRPr="00227538">
        <w:rPr>
          <w:rFonts w:eastAsiaTheme="minorHAnsi" w:cs="Times New Roman"/>
          <w:szCs w:val="24"/>
          <w:lang w:eastAsia="en-US"/>
        </w:rPr>
        <w:lastRenderedPageBreak/>
        <w:t>Сообщение о возможном установлении публичного сервитута</w:t>
      </w:r>
    </w:p>
    <w:p w:rsidR="00227538" w:rsidRPr="00227538" w:rsidRDefault="00227538" w:rsidP="00227538">
      <w:pPr>
        <w:suppressAutoHyphens w:val="0"/>
        <w:spacing w:line="276" w:lineRule="auto"/>
        <w:jc w:val="center"/>
        <w:rPr>
          <w:rFonts w:eastAsiaTheme="minorHAnsi" w:cs="Times New Roman"/>
          <w:szCs w:val="24"/>
          <w:lang w:eastAsia="en-US"/>
        </w:rPr>
      </w:pPr>
      <w:r w:rsidRPr="00227538">
        <w:rPr>
          <w:rFonts w:eastAsiaTheme="minorHAnsi" w:cs="Times New Roman"/>
          <w:szCs w:val="24"/>
          <w:lang w:eastAsia="en-US"/>
        </w:rPr>
        <w:t xml:space="preserve">(Удмуртская Республика, </w:t>
      </w:r>
      <w:proofErr w:type="spellStart"/>
      <w:r w:rsidRPr="00227538">
        <w:rPr>
          <w:rFonts w:eastAsiaTheme="minorHAnsi" w:cs="Times New Roman"/>
          <w:szCs w:val="24"/>
          <w:lang w:eastAsia="en-US"/>
        </w:rPr>
        <w:t>Глазовский</w:t>
      </w:r>
      <w:proofErr w:type="spellEnd"/>
      <w:r w:rsidRPr="00227538">
        <w:rPr>
          <w:rFonts w:eastAsiaTheme="minorHAnsi" w:cs="Times New Roman"/>
          <w:szCs w:val="24"/>
          <w:lang w:eastAsia="en-US"/>
        </w:rPr>
        <w:t xml:space="preserve"> район)</w:t>
      </w:r>
    </w:p>
    <w:p w:rsidR="00227538" w:rsidRPr="00227538" w:rsidRDefault="00227538" w:rsidP="00227538">
      <w:pPr>
        <w:suppressAutoHyphens w:val="0"/>
        <w:spacing w:line="276" w:lineRule="auto"/>
        <w:jc w:val="center"/>
        <w:rPr>
          <w:rFonts w:eastAsiaTheme="minorHAnsi" w:cs="Times New Roman"/>
          <w:szCs w:val="24"/>
          <w:lang w:eastAsia="en-US"/>
        </w:rPr>
      </w:pPr>
    </w:p>
    <w:p w:rsidR="00227538" w:rsidRPr="00227538" w:rsidRDefault="00227538" w:rsidP="00227538">
      <w:pPr>
        <w:suppressAutoHyphens w:val="0"/>
        <w:spacing w:after="200" w:line="276" w:lineRule="auto"/>
        <w:jc w:val="both"/>
        <w:rPr>
          <w:rFonts w:eastAsiaTheme="minorHAnsi" w:cs="Times New Roman"/>
          <w:szCs w:val="24"/>
          <w:lang w:eastAsia="en-US"/>
        </w:rPr>
      </w:pPr>
      <w:proofErr w:type="gramStart"/>
      <w:r w:rsidRPr="00227538">
        <w:rPr>
          <w:rFonts w:eastAsiaTheme="minorHAnsi" w:cs="Times New Roman"/>
          <w:szCs w:val="24"/>
          <w:lang w:eastAsia="en-US"/>
        </w:rPr>
        <w:t xml:space="preserve">В соответствии с п. 3 статьи 39.42 Земельного кодекса Российской Федерации Администрация муниципального образования «Муниципальный округ </w:t>
      </w:r>
      <w:proofErr w:type="spellStart"/>
      <w:r w:rsidRPr="00227538">
        <w:rPr>
          <w:rFonts w:eastAsiaTheme="minorHAnsi" w:cs="Times New Roman"/>
          <w:szCs w:val="24"/>
          <w:lang w:eastAsia="en-US"/>
        </w:rPr>
        <w:t>Глазовский</w:t>
      </w:r>
      <w:proofErr w:type="spellEnd"/>
      <w:r w:rsidRPr="00227538">
        <w:rPr>
          <w:rFonts w:eastAsiaTheme="minorHAnsi" w:cs="Times New Roman"/>
          <w:szCs w:val="24"/>
          <w:lang w:eastAsia="en-US"/>
        </w:rPr>
        <w:t xml:space="preserve"> район Удмуртской Республики» сообщает, что в </w:t>
      </w:r>
      <w:r w:rsidRPr="00227538">
        <w:rPr>
          <w:rFonts w:eastAsiaTheme="minorHAnsi" w:cs="Times New Roman"/>
          <w:b/>
          <w:szCs w:val="24"/>
          <w:lang w:eastAsia="en-US"/>
        </w:rPr>
        <w:t xml:space="preserve">целях эксплуатации линейный объектов системы газоснабжения </w:t>
      </w:r>
      <w:r w:rsidRPr="00227538">
        <w:rPr>
          <w:rFonts w:eastAsiaTheme="minorHAnsi" w:cs="Times New Roman"/>
          <w:szCs w:val="24"/>
          <w:lang w:eastAsia="en-US"/>
        </w:rPr>
        <w:t>Государственным линейным предприятием Удмуртской Республики «</w:t>
      </w:r>
      <w:proofErr w:type="spellStart"/>
      <w:r w:rsidRPr="00227538">
        <w:rPr>
          <w:rFonts w:eastAsiaTheme="minorHAnsi" w:cs="Times New Roman"/>
          <w:szCs w:val="24"/>
          <w:lang w:eastAsia="en-US"/>
        </w:rPr>
        <w:t>Ресурсник</w:t>
      </w:r>
      <w:proofErr w:type="spellEnd"/>
      <w:r w:rsidRPr="00227538">
        <w:rPr>
          <w:rFonts w:eastAsiaTheme="minorHAnsi" w:cs="Times New Roman"/>
          <w:szCs w:val="24"/>
          <w:lang w:eastAsia="en-US"/>
        </w:rPr>
        <w:t>»</w:t>
      </w:r>
      <w:r w:rsidRPr="00227538">
        <w:rPr>
          <w:rFonts w:eastAsiaTheme="minorHAnsi" w:cs="Times New Roman"/>
          <w:b/>
          <w:szCs w:val="24"/>
          <w:lang w:eastAsia="en-US"/>
        </w:rPr>
        <w:t xml:space="preserve"> (</w:t>
      </w:r>
      <w:r w:rsidRPr="00227538">
        <w:rPr>
          <w:rFonts w:ascii="Italic" w:hAnsi="Italic" w:cs="Times New Roman"/>
          <w:i/>
          <w:iCs/>
          <w:color w:val="000000"/>
          <w:sz w:val="22"/>
          <w:szCs w:val="22"/>
          <w:lang w:eastAsia="ru-RU"/>
        </w:rPr>
        <w:t>эксплуатация существующего объекта:</w:t>
      </w:r>
      <w:proofErr w:type="gramEnd"/>
      <w:r w:rsidRPr="00227538">
        <w:rPr>
          <w:rFonts w:ascii="Italic" w:hAnsi="Italic" w:cs="Times New Roman"/>
          <w:i/>
          <w:iCs/>
          <w:color w:val="000000"/>
          <w:sz w:val="22"/>
          <w:szCs w:val="22"/>
          <w:lang w:eastAsia="ru-RU"/>
        </w:rPr>
        <w:br/>
      </w:r>
      <w:proofErr w:type="gramStart"/>
      <w:r w:rsidRPr="00227538">
        <w:rPr>
          <w:rFonts w:ascii="Italic" w:hAnsi="Italic" w:cs="Times New Roman"/>
          <w:i/>
          <w:iCs/>
          <w:color w:val="000000"/>
          <w:sz w:val="22"/>
          <w:szCs w:val="22"/>
          <w:lang w:eastAsia="ru-RU"/>
        </w:rPr>
        <w:t>"</w:t>
      </w:r>
      <w:r w:rsidRPr="00227538">
        <w:rPr>
          <w:rFonts w:ascii="TimesNewRomanPS-ItalicMT" w:hAnsi="TimesNewRomanPS-ItalicMT" w:cs="Times New Roman"/>
          <w:i/>
          <w:iCs/>
          <w:color w:val="000000"/>
          <w:sz w:val="22"/>
          <w:szCs w:val="22"/>
          <w:lang w:eastAsia="ru-RU"/>
        </w:rPr>
        <w:t xml:space="preserve">Газораспределительные сети д. </w:t>
      </w:r>
      <w:proofErr w:type="spellStart"/>
      <w:r w:rsidRPr="00227538">
        <w:rPr>
          <w:rFonts w:ascii="TimesNewRomanPS-ItalicMT" w:hAnsi="TimesNewRomanPS-ItalicMT" w:cs="Times New Roman"/>
          <w:i/>
          <w:iCs/>
          <w:color w:val="000000"/>
          <w:sz w:val="22"/>
          <w:szCs w:val="22"/>
          <w:lang w:eastAsia="ru-RU"/>
        </w:rPr>
        <w:t>Чура</w:t>
      </w:r>
      <w:proofErr w:type="spellEnd"/>
      <w:r w:rsidRPr="00227538">
        <w:rPr>
          <w:rFonts w:ascii="TimesNewRomanPS-ItalicMT" w:hAnsi="TimesNewRomanPS-ItalicMT" w:cs="Times New Roman"/>
          <w:i/>
          <w:iCs/>
          <w:color w:val="000000"/>
          <w:sz w:val="22"/>
          <w:szCs w:val="22"/>
          <w:lang w:eastAsia="ru-RU"/>
        </w:rPr>
        <w:t xml:space="preserve"> </w:t>
      </w:r>
      <w:proofErr w:type="spellStart"/>
      <w:r w:rsidRPr="00227538">
        <w:rPr>
          <w:rFonts w:ascii="TimesNewRomanPS-ItalicMT" w:hAnsi="TimesNewRomanPS-ItalicMT" w:cs="Times New Roman"/>
          <w:i/>
          <w:iCs/>
          <w:color w:val="000000"/>
          <w:sz w:val="22"/>
          <w:szCs w:val="22"/>
          <w:lang w:eastAsia="ru-RU"/>
        </w:rPr>
        <w:t>Глазовского</w:t>
      </w:r>
      <w:proofErr w:type="spellEnd"/>
      <w:r w:rsidRPr="00227538">
        <w:rPr>
          <w:rFonts w:ascii="TimesNewRomanPS-ItalicMT" w:hAnsi="TimesNewRomanPS-ItalicMT" w:cs="Times New Roman"/>
          <w:i/>
          <w:iCs/>
          <w:color w:val="000000"/>
          <w:sz w:val="22"/>
          <w:szCs w:val="22"/>
          <w:lang w:eastAsia="ru-RU"/>
        </w:rPr>
        <w:t xml:space="preserve"> района</w:t>
      </w:r>
      <w:r w:rsidRPr="00227538">
        <w:rPr>
          <w:rFonts w:ascii="TimesNewRomanPS-ItalicMT" w:hAnsi="TimesNewRomanPS-ItalicMT" w:cs="Times New Roman"/>
          <w:i/>
          <w:iCs/>
          <w:color w:val="000000"/>
          <w:sz w:val="22"/>
          <w:szCs w:val="22"/>
          <w:lang w:eastAsia="ru-RU"/>
        </w:rPr>
        <w:br/>
        <w:t>Удмуртской Республики</w:t>
      </w:r>
      <w:r w:rsidRPr="00227538">
        <w:rPr>
          <w:rFonts w:ascii="Italic" w:hAnsi="Italic" w:cs="Times New Roman"/>
          <w:i/>
          <w:iCs/>
          <w:color w:val="000000"/>
          <w:sz w:val="22"/>
          <w:szCs w:val="22"/>
          <w:lang w:eastAsia="ru-RU"/>
        </w:rPr>
        <w:t xml:space="preserve">" с кадастровым номером 18:05:000000:1187) </w:t>
      </w:r>
      <w:r w:rsidRPr="00227538">
        <w:rPr>
          <w:rFonts w:eastAsiaTheme="minorHAnsi" w:cs="Times New Roman"/>
          <w:szCs w:val="24"/>
          <w:lang w:eastAsia="en-US"/>
        </w:rPr>
        <w:t xml:space="preserve">возможно установление публичного сервитута в отношении земельных участков (его части) с кадастровыми номерами согласно </w:t>
      </w:r>
      <w:hyperlink r:id="rId7" w:history="1">
        <w:r w:rsidRPr="00227538">
          <w:rPr>
            <w:rFonts w:eastAsiaTheme="minorHAnsi" w:cs="Times New Roman"/>
            <w:color w:val="0000FF" w:themeColor="hyperlink"/>
            <w:szCs w:val="24"/>
            <w:u w:val="single"/>
            <w:lang w:eastAsia="en-US"/>
          </w:rPr>
          <w:t>ходатайству</w:t>
        </w:r>
      </w:hyperlink>
      <w:r w:rsidRPr="00227538">
        <w:rPr>
          <w:rFonts w:eastAsiaTheme="minorHAnsi" w:cs="Times New Roman"/>
          <w:szCs w:val="24"/>
          <w:lang w:eastAsia="en-US"/>
        </w:rPr>
        <w:t xml:space="preserve"> и приложенных к нему документов.</w:t>
      </w:r>
      <w:proofErr w:type="gramEnd"/>
    </w:p>
    <w:p w:rsidR="00227538" w:rsidRPr="00227538" w:rsidRDefault="00227538" w:rsidP="00227538">
      <w:pPr>
        <w:suppressAutoHyphens w:val="0"/>
        <w:spacing w:line="276" w:lineRule="auto"/>
        <w:ind w:firstLine="708"/>
        <w:jc w:val="both"/>
        <w:rPr>
          <w:rFonts w:eastAsiaTheme="minorHAnsi" w:cs="Times New Roman"/>
          <w:b/>
          <w:szCs w:val="24"/>
          <w:lang w:eastAsia="en-US"/>
        </w:rPr>
      </w:pPr>
      <w:proofErr w:type="gramStart"/>
      <w:r w:rsidRPr="00227538">
        <w:rPr>
          <w:rFonts w:eastAsiaTheme="minorHAnsi" w:cs="Times New Roman"/>
          <w:szCs w:val="24"/>
          <w:lang w:eastAsia="en-US"/>
        </w:rPr>
        <w:t xml:space="preserve">Обоснованием необходимости установления публичного сервитута является реализация целей, предусмотренных статьей 39.37 Земельного кодекса РФ, частью 4.2 статьи 25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 - </w:t>
      </w:r>
      <w:r w:rsidRPr="00227538">
        <w:rPr>
          <w:rFonts w:eastAsiaTheme="minorHAnsi" w:cs="Times New Roman"/>
          <w:b/>
          <w:szCs w:val="24"/>
          <w:lang w:eastAsia="en-US"/>
        </w:rPr>
        <w:t>размещение объектов электросетевого хозяйства, тепловых сетей, водопроводных сетей, сетей водоотведения, линий и сооружений связи, линейных объектов системы</w:t>
      </w:r>
      <w:proofErr w:type="gramEnd"/>
      <w:r w:rsidRPr="00227538">
        <w:rPr>
          <w:rFonts w:eastAsiaTheme="minorHAnsi" w:cs="Times New Roman"/>
          <w:b/>
          <w:szCs w:val="24"/>
          <w:lang w:eastAsia="en-US"/>
        </w:rPr>
        <w:t xml:space="preserve"> газоснабжения, нефтепроводов и нефтепродуктопроводов, их неотъемлемых технологических частей, если указанные объекты являются объектами федерального, регионального или местного значения, либо необходимы для организации электр</w:t>
      </w:r>
      <w:proofErr w:type="gramStart"/>
      <w:r w:rsidRPr="00227538">
        <w:rPr>
          <w:rFonts w:eastAsiaTheme="minorHAnsi" w:cs="Times New Roman"/>
          <w:b/>
          <w:szCs w:val="24"/>
          <w:lang w:eastAsia="en-US"/>
        </w:rPr>
        <w:t>о-</w:t>
      </w:r>
      <w:proofErr w:type="gramEnd"/>
      <w:r w:rsidRPr="00227538">
        <w:rPr>
          <w:rFonts w:eastAsiaTheme="minorHAnsi" w:cs="Times New Roman"/>
          <w:b/>
          <w:szCs w:val="24"/>
          <w:lang w:eastAsia="en-US"/>
        </w:rPr>
        <w:t>, газо-, тепло-, водоснабжения населения и водоотведения, подключения (технологического присоединения) к сетям инженерно-технического обеспечения, либо переносятся в связи с изъятием земельных участков, на которых они ранее располагались, для государственных или муниципальных нужд (далее также – инженерные сооружения).</w:t>
      </w:r>
    </w:p>
    <w:p w:rsidR="00227538" w:rsidRPr="00227538" w:rsidRDefault="00227538" w:rsidP="00227538">
      <w:pPr>
        <w:suppressAutoHyphens w:val="0"/>
        <w:spacing w:line="276" w:lineRule="auto"/>
        <w:ind w:firstLine="708"/>
        <w:jc w:val="both"/>
        <w:rPr>
          <w:rFonts w:eastAsiaTheme="minorHAnsi" w:cs="Times New Roman"/>
          <w:szCs w:val="24"/>
          <w:lang w:eastAsia="en-US"/>
        </w:rPr>
      </w:pPr>
      <w:r w:rsidRPr="00227538">
        <w:rPr>
          <w:rFonts w:eastAsiaTheme="minorHAnsi" w:cs="Times New Roman"/>
          <w:szCs w:val="24"/>
          <w:lang w:eastAsia="en-US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муниципального образования «Муниципальный округ </w:t>
      </w:r>
      <w:proofErr w:type="spellStart"/>
      <w:r w:rsidRPr="00227538">
        <w:rPr>
          <w:rFonts w:eastAsiaTheme="minorHAnsi" w:cs="Times New Roman"/>
          <w:szCs w:val="24"/>
          <w:lang w:eastAsia="en-US"/>
        </w:rPr>
        <w:t>Глазовский</w:t>
      </w:r>
      <w:proofErr w:type="spellEnd"/>
      <w:r w:rsidRPr="00227538">
        <w:rPr>
          <w:rFonts w:eastAsiaTheme="minorHAnsi" w:cs="Times New Roman"/>
          <w:szCs w:val="24"/>
          <w:lang w:eastAsia="en-US"/>
        </w:rPr>
        <w:t xml:space="preserve"> район Удмуртской Республики» по адресу: 427621, </w:t>
      </w:r>
      <w:proofErr w:type="spellStart"/>
      <w:r w:rsidRPr="00227538">
        <w:rPr>
          <w:rFonts w:eastAsiaTheme="minorHAnsi" w:cs="Times New Roman"/>
          <w:szCs w:val="24"/>
          <w:lang w:eastAsia="en-US"/>
        </w:rPr>
        <w:t>г</w:t>
      </w:r>
      <w:proofErr w:type="gramStart"/>
      <w:r w:rsidRPr="00227538">
        <w:rPr>
          <w:rFonts w:eastAsiaTheme="minorHAnsi" w:cs="Times New Roman"/>
          <w:szCs w:val="24"/>
          <w:lang w:eastAsia="en-US"/>
        </w:rPr>
        <w:t>.Г</w:t>
      </w:r>
      <w:proofErr w:type="gramEnd"/>
      <w:r w:rsidRPr="00227538">
        <w:rPr>
          <w:rFonts w:eastAsiaTheme="minorHAnsi" w:cs="Times New Roman"/>
          <w:szCs w:val="24"/>
          <w:lang w:eastAsia="en-US"/>
        </w:rPr>
        <w:t>лазов</w:t>
      </w:r>
      <w:proofErr w:type="spellEnd"/>
      <w:r w:rsidRPr="00227538">
        <w:rPr>
          <w:rFonts w:eastAsiaTheme="minorHAnsi" w:cs="Times New Roman"/>
          <w:szCs w:val="24"/>
          <w:lang w:eastAsia="en-US"/>
        </w:rPr>
        <w:t>, ул. Молодой Гвардии, д.22, каб.405.</w:t>
      </w:r>
    </w:p>
    <w:p w:rsidR="00227538" w:rsidRPr="00227538" w:rsidRDefault="00227538" w:rsidP="00227538">
      <w:pPr>
        <w:suppressAutoHyphens w:val="0"/>
        <w:spacing w:line="276" w:lineRule="auto"/>
        <w:ind w:firstLine="708"/>
        <w:jc w:val="both"/>
        <w:rPr>
          <w:rFonts w:eastAsiaTheme="minorHAnsi" w:cs="Times New Roman"/>
          <w:szCs w:val="24"/>
          <w:lang w:eastAsia="en-US"/>
        </w:rPr>
      </w:pPr>
      <w:r w:rsidRPr="00227538">
        <w:rPr>
          <w:rFonts w:eastAsiaTheme="minorHAnsi" w:cs="Times New Roman"/>
          <w:szCs w:val="24"/>
          <w:lang w:eastAsia="en-US"/>
        </w:rPr>
        <w:t xml:space="preserve">Подать заявления об учете прав на земельный участок и земли кадастровых кварталов можно по адресу: Администрация муниципального образования «Муниципальный округ </w:t>
      </w:r>
      <w:proofErr w:type="spellStart"/>
      <w:r w:rsidRPr="00227538">
        <w:rPr>
          <w:rFonts w:eastAsiaTheme="minorHAnsi" w:cs="Times New Roman"/>
          <w:szCs w:val="24"/>
          <w:lang w:eastAsia="en-US"/>
        </w:rPr>
        <w:t>Глазовский</w:t>
      </w:r>
      <w:proofErr w:type="spellEnd"/>
      <w:r w:rsidRPr="00227538">
        <w:rPr>
          <w:rFonts w:eastAsiaTheme="minorHAnsi" w:cs="Times New Roman"/>
          <w:szCs w:val="24"/>
          <w:lang w:eastAsia="en-US"/>
        </w:rPr>
        <w:t xml:space="preserve"> район Удмуртской Республики» 427621, </w:t>
      </w:r>
      <w:proofErr w:type="spellStart"/>
      <w:r w:rsidRPr="00227538">
        <w:rPr>
          <w:rFonts w:eastAsiaTheme="minorHAnsi" w:cs="Times New Roman"/>
          <w:szCs w:val="24"/>
          <w:lang w:eastAsia="en-US"/>
        </w:rPr>
        <w:t>г</w:t>
      </w:r>
      <w:proofErr w:type="gramStart"/>
      <w:r w:rsidRPr="00227538">
        <w:rPr>
          <w:rFonts w:eastAsiaTheme="minorHAnsi" w:cs="Times New Roman"/>
          <w:szCs w:val="24"/>
          <w:lang w:eastAsia="en-US"/>
        </w:rPr>
        <w:t>.Г</w:t>
      </w:r>
      <w:proofErr w:type="gramEnd"/>
      <w:r w:rsidRPr="00227538">
        <w:rPr>
          <w:rFonts w:eastAsiaTheme="minorHAnsi" w:cs="Times New Roman"/>
          <w:szCs w:val="24"/>
          <w:lang w:eastAsia="en-US"/>
        </w:rPr>
        <w:t>лазов</w:t>
      </w:r>
      <w:proofErr w:type="spellEnd"/>
      <w:r w:rsidRPr="00227538">
        <w:rPr>
          <w:rFonts w:eastAsiaTheme="minorHAnsi" w:cs="Times New Roman"/>
          <w:szCs w:val="24"/>
          <w:lang w:eastAsia="en-US"/>
        </w:rPr>
        <w:t>, ул. Молодой Гвардии, д.22, каб.405. Срок подачи заявлений об учете прав на земельный участок и земли кадастровых кварталов, в отношении которых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 Время приема заинтересованных лиц для ознакомления с поступившим ходатайством об установлении публичного сервитута и подачи заявлений: Понедельник – пятница: с 08:00 до 12:00 и с 13:00 до 17:00.</w:t>
      </w:r>
    </w:p>
    <w:p w:rsidR="00227538" w:rsidRPr="00227538" w:rsidRDefault="00227538" w:rsidP="00227538">
      <w:pPr>
        <w:suppressAutoHyphens w:val="0"/>
        <w:spacing w:line="276" w:lineRule="auto"/>
        <w:ind w:firstLine="708"/>
        <w:jc w:val="both"/>
        <w:rPr>
          <w:rFonts w:eastAsiaTheme="minorHAnsi" w:cs="Times New Roman"/>
          <w:szCs w:val="24"/>
          <w:lang w:eastAsia="en-US"/>
        </w:rPr>
      </w:pPr>
      <w:r w:rsidRPr="00227538">
        <w:rPr>
          <w:rFonts w:eastAsiaTheme="minorHAnsi" w:cs="Times New Roman"/>
          <w:szCs w:val="24"/>
          <w:lang w:eastAsia="en-US"/>
        </w:rPr>
        <w:t xml:space="preserve">Подробнее о порядке приема граждан можно узнать на сайте Администрации муниципального образования «Муниципальный округ </w:t>
      </w:r>
      <w:proofErr w:type="spellStart"/>
      <w:r w:rsidRPr="00227538">
        <w:rPr>
          <w:rFonts w:eastAsiaTheme="minorHAnsi" w:cs="Times New Roman"/>
          <w:szCs w:val="24"/>
          <w:lang w:eastAsia="en-US"/>
        </w:rPr>
        <w:t>Глазовский</w:t>
      </w:r>
      <w:proofErr w:type="spellEnd"/>
      <w:r w:rsidRPr="00227538">
        <w:rPr>
          <w:rFonts w:eastAsiaTheme="minorHAnsi" w:cs="Times New Roman"/>
          <w:szCs w:val="24"/>
          <w:lang w:eastAsia="en-US"/>
        </w:rPr>
        <w:t xml:space="preserve"> район Удмуртской Республики» (https://glazrayon.ru/).</w:t>
      </w:r>
    </w:p>
    <w:p w:rsidR="00227538" w:rsidRPr="00227538" w:rsidRDefault="00227538" w:rsidP="00227538">
      <w:pPr>
        <w:suppressAutoHyphens w:val="0"/>
        <w:spacing w:line="276" w:lineRule="auto"/>
        <w:jc w:val="both"/>
        <w:rPr>
          <w:rFonts w:eastAsiaTheme="minorHAnsi" w:cs="Times New Roman"/>
          <w:szCs w:val="24"/>
          <w:lang w:eastAsia="en-US"/>
        </w:rPr>
      </w:pPr>
      <w:r w:rsidRPr="00227538">
        <w:rPr>
          <w:rFonts w:eastAsiaTheme="minorHAnsi" w:cs="Times New Roman"/>
          <w:szCs w:val="24"/>
          <w:lang w:eastAsia="en-US"/>
        </w:rPr>
        <w:object w:dxaOrig="9355" w:dyaOrig="141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08pt" o:ole="">
            <v:imagedata r:id="rId8" o:title=""/>
          </v:shape>
          <o:OLEObject Type="Embed" ProgID="Word.Document.12" ShapeID="_x0000_i1025" DrawAspect="Content" ObjectID="_1777193278" r:id="rId9">
            <o:FieldCodes>\s</o:FieldCodes>
          </o:OLEObject>
        </w:object>
      </w:r>
      <w:r w:rsidRPr="00227538">
        <w:rPr>
          <w:rFonts w:eastAsiaTheme="minorHAnsi" w:cs="Times New Roman"/>
          <w:szCs w:val="24"/>
          <w:lang w:eastAsia="en-US"/>
        </w:rPr>
        <w:object w:dxaOrig="9355" w:dyaOrig="14164">
          <v:shape id="_x0000_i1026" type="#_x0000_t75" style="width:468pt;height:708pt" o:ole="">
            <v:imagedata r:id="rId10" o:title=""/>
          </v:shape>
          <o:OLEObject Type="Embed" ProgID="Word.Document.12" ShapeID="_x0000_i1026" DrawAspect="Content" ObjectID="_1777193279" r:id="rId11">
            <o:FieldCodes>\s</o:FieldCodes>
          </o:OLEObject>
        </w:object>
      </w:r>
      <w:r w:rsidRPr="00227538">
        <w:rPr>
          <w:rFonts w:eastAsiaTheme="minorHAnsi" w:cs="Times New Roman"/>
          <w:szCs w:val="24"/>
          <w:lang w:eastAsia="en-US"/>
        </w:rPr>
        <w:object w:dxaOrig="9355" w:dyaOrig="14429">
          <v:shape id="_x0000_i1027" type="#_x0000_t75" style="width:468pt;height:721.5pt" o:ole="">
            <v:imagedata r:id="rId12" o:title=""/>
          </v:shape>
          <o:OLEObject Type="Embed" ProgID="Word.Document.12" ShapeID="_x0000_i1027" DrawAspect="Content" ObjectID="_1777193280" r:id="rId13">
            <o:FieldCodes>\s</o:FieldCodes>
          </o:OLEObject>
        </w:object>
      </w:r>
      <w:r w:rsidRPr="00227538">
        <w:rPr>
          <w:rFonts w:eastAsiaTheme="minorHAnsi" w:cs="Times New Roman"/>
          <w:szCs w:val="24"/>
          <w:lang w:eastAsia="en-US"/>
        </w:rPr>
        <w:object w:dxaOrig="9355" w:dyaOrig="14164">
          <v:shape id="_x0000_i1028" type="#_x0000_t75" style="width:468pt;height:708pt" o:ole="">
            <v:imagedata r:id="rId14" o:title=""/>
          </v:shape>
          <o:OLEObject Type="Embed" ProgID="Word.Document.12" ShapeID="_x0000_i1028" DrawAspect="Content" ObjectID="_1777193281" r:id="rId15">
            <o:FieldCodes>\s</o:FieldCodes>
          </o:OLEObject>
        </w:object>
      </w:r>
      <w:r w:rsidRPr="00227538">
        <w:rPr>
          <w:rFonts w:eastAsiaTheme="minorHAnsi" w:cs="Times New Roman"/>
          <w:szCs w:val="24"/>
          <w:lang w:eastAsia="en-US"/>
        </w:rPr>
        <w:object w:dxaOrig="9355" w:dyaOrig="14456">
          <v:shape id="_x0000_i1029" type="#_x0000_t75" style="width:468pt;height:723pt" o:ole="">
            <v:imagedata r:id="rId16" o:title=""/>
          </v:shape>
          <o:OLEObject Type="Embed" ProgID="Word.Document.12" ShapeID="_x0000_i1029" DrawAspect="Content" ObjectID="_1777193282" r:id="rId17">
            <o:FieldCodes>\s</o:FieldCodes>
          </o:OLEObject>
        </w:object>
      </w:r>
      <w:r w:rsidRPr="00227538">
        <w:rPr>
          <w:rFonts w:eastAsiaTheme="minorHAnsi" w:cs="Times New Roman"/>
          <w:szCs w:val="24"/>
          <w:lang w:eastAsia="en-US"/>
        </w:rPr>
        <w:object w:dxaOrig="9355" w:dyaOrig="14456">
          <v:shape id="_x0000_i1030" type="#_x0000_t75" style="width:468pt;height:723pt" o:ole="">
            <v:imagedata r:id="rId18" o:title=""/>
          </v:shape>
          <o:OLEObject Type="Embed" ProgID="Word.Document.12" ShapeID="_x0000_i1030" DrawAspect="Content" ObjectID="_1777193283" r:id="rId19">
            <o:FieldCodes>\s</o:FieldCodes>
          </o:OLEObject>
        </w:object>
      </w:r>
    </w:p>
    <w:p w:rsidR="00227538" w:rsidRDefault="00227538" w:rsidP="00227538">
      <w:pPr>
        <w:suppressAutoHyphens w:val="0"/>
        <w:jc w:val="center"/>
        <w:rPr>
          <w:rFonts w:cs="Times New Roman"/>
          <w:b/>
          <w:szCs w:val="24"/>
          <w:lang w:eastAsia="ru-RU"/>
        </w:rPr>
      </w:pPr>
    </w:p>
    <w:p w:rsidR="00227538" w:rsidRDefault="00227538" w:rsidP="00227538">
      <w:pPr>
        <w:suppressAutoHyphens w:val="0"/>
        <w:jc w:val="center"/>
        <w:rPr>
          <w:rFonts w:cs="Times New Roman"/>
          <w:b/>
          <w:szCs w:val="24"/>
          <w:lang w:eastAsia="ru-RU"/>
        </w:rPr>
      </w:pPr>
    </w:p>
    <w:p w:rsidR="00227538" w:rsidRDefault="00227538" w:rsidP="00227538">
      <w:pPr>
        <w:suppressAutoHyphens w:val="0"/>
        <w:jc w:val="center"/>
        <w:rPr>
          <w:rFonts w:cs="Times New Roman"/>
          <w:b/>
          <w:szCs w:val="24"/>
          <w:lang w:eastAsia="ru-RU"/>
        </w:rPr>
      </w:pPr>
    </w:p>
    <w:p w:rsidR="00227538" w:rsidRDefault="00227538" w:rsidP="00227538">
      <w:pPr>
        <w:suppressAutoHyphens w:val="0"/>
        <w:jc w:val="center"/>
        <w:rPr>
          <w:rFonts w:cs="Times New Roman"/>
          <w:b/>
          <w:szCs w:val="24"/>
          <w:lang w:eastAsia="ru-RU"/>
        </w:rPr>
      </w:pPr>
    </w:p>
    <w:p w:rsidR="00227538" w:rsidRDefault="00227538" w:rsidP="00227538">
      <w:pPr>
        <w:suppressAutoHyphens w:val="0"/>
        <w:jc w:val="center"/>
        <w:rPr>
          <w:rFonts w:cs="Times New Roman"/>
          <w:b/>
          <w:szCs w:val="24"/>
          <w:lang w:eastAsia="ru-RU"/>
        </w:rPr>
      </w:pPr>
    </w:p>
    <w:p w:rsidR="00227538" w:rsidRDefault="00227538" w:rsidP="00227538">
      <w:pPr>
        <w:suppressAutoHyphens w:val="0"/>
        <w:jc w:val="center"/>
        <w:rPr>
          <w:rFonts w:cs="Times New Roman"/>
          <w:b/>
          <w:szCs w:val="24"/>
          <w:lang w:eastAsia="ru-RU"/>
        </w:rPr>
      </w:pPr>
    </w:p>
    <w:p w:rsidR="00227538" w:rsidRDefault="00227538" w:rsidP="00227538">
      <w:pPr>
        <w:suppressAutoHyphens w:val="0"/>
        <w:jc w:val="center"/>
        <w:rPr>
          <w:rFonts w:cs="Times New Roman"/>
          <w:b/>
          <w:szCs w:val="24"/>
          <w:lang w:eastAsia="ru-RU"/>
        </w:rPr>
      </w:pPr>
    </w:p>
    <w:p w:rsidR="00227538" w:rsidRDefault="00227538" w:rsidP="00227538">
      <w:pPr>
        <w:suppressAutoHyphens w:val="0"/>
        <w:jc w:val="center"/>
        <w:rPr>
          <w:rFonts w:cs="Times New Roman"/>
          <w:b/>
          <w:szCs w:val="24"/>
          <w:lang w:eastAsia="ru-RU"/>
        </w:rPr>
      </w:pPr>
    </w:p>
    <w:p w:rsidR="00227538" w:rsidRDefault="00227538" w:rsidP="00227538">
      <w:pPr>
        <w:suppressAutoHyphens w:val="0"/>
        <w:jc w:val="center"/>
        <w:rPr>
          <w:rFonts w:cs="Times New Roman"/>
          <w:b/>
          <w:szCs w:val="24"/>
          <w:lang w:eastAsia="ru-RU"/>
        </w:rPr>
      </w:pPr>
    </w:p>
    <w:p w:rsidR="00227538" w:rsidRDefault="00227538" w:rsidP="00227538">
      <w:pPr>
        <w:suppressAutoHyphens w:val="0"/>
        <w:jc w:val="center"/>
        <w:rPr>
          <w:rFonts w:cs="Times New Roman"/>
          <w:b/>
          <w:szCs w:val="24"/>
          <w:lang w:eastAsia="ru-RU"/>
        </w:rPr>
      </w:pPr>
    </w:p>
    <w:p w:rsidR="00227538" w:rsidRDefault="00227538" w:rsidP="00227538">
      <w:pPr>
        <w:suppressAutoHyphens w:val="0"/>
        <w:jc w:val="center"/>
        <w:rPr>
          <w:rFonts w:cs="Times New Roman"/>
          <w:b/>
          <w:szCs w:val="24"/>
          <w:lang w:eastAsia="ru-RU"/>
        </w:rPr>
      </w:pPr>
    </w:p>
    <w:p w:rsidR="00227538" w:rsidRDefault="00227538" w:rsidP="00227538">
      <w:pPr>
        <w:suppressAutoHyphens w:val="0"/>
        <w:jc w:val="center"/>
        <w:rPr>
          <w:rFonts w:cs="Times New Roman"/>
          <w:b/>
          <w:szCs w:val="24"/>
          <w:lang w:eastAsia="ru-RU"/>
        </w:rPr>
      </w:pPr>
    </w:p>
    <w:p w:rsidR="00227538" w:rsidRPr="00227538" w:rsidRDefault="00227538" w:rsidP="00227538">
      <w:pPr>
        <w:suppressAutoHyphens w:val="0"/>
        <w:jc w:val="center"/>
        <w:rPr>
          <w:rFonts w:cs="Times New Roman"/>
          <w:b/>
          <w:szCs w:val="24"/>
          <w:lang w:eastAsia="ru-RU"/>
        </w:rPr>
      </w:pPr>
      <w:r>
        <w:rPr>
          <w:rFonts w:ascii="Symbol" w:eastAsia="Symbol" w:hAnsi="Symbol" w:cs="Symbol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4408805</wp:posOffset>
                </wp:positionH>
                <wp:positionV relativeFrom="paragraph">
                  <wp:posOffset>-194945</wp:posOffset>
                </wp:positionV>
                <wp:extent cx="1485900" cy="22860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538" w:rsidRDefault="00227538" w:rsidP="00227538">
                            <w:r>
                              <w:t>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47.15pt;margin-top:-15.35pt;width:11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8pdjAIAAA8FAAAOAAAAZHJzL2Uyb0RvYy54bWysVFuO0zAU/UdiD5b/O3ko7TRR09G0QxHS&#10;8JAGFuA6TmPh2MZ2mwyItbAKvpBYQ5fEtdN2OjwkhMhHYuden/s453p21bcC7ZixXMkSJxcxRkxS&#10;VXG5KfG7t6vRFCPriKyIUJKV+J5ZfDV/+mTW6YKlqlGiYgYBiLRFp0vcOKeLKLK0YS2xF0ozCcZa&#10;mZY42JpNVBnSAXorojSOJ1GnTKWNosxa+HszGPE84Nc1o+51XVvmkCgx5ObC24T32r+j+YwUG0N0&#10;w+khDfIPWbSESwh6grohjqCt4b9AtZwaZVXtLqhqI1XXnLJQA1STxD9Vc9cQzUIt0ByrT22y/w+W&#10;vtq9MYhXJc4wkqQFivZf9t/33/ZfUea702lbgNOdBjfXL1QPLIdKrb5V9L1FUi0bIjfs2hjVNYxU&#10;kF3iT0ZnRwcc60HW3UtVQRiydSoA9bVpfeugGQjQgaX7EzOsd4j6kNl0nMdgomBL0+kE1j4EKY6n&#10;tbHuOVMt8osSG2A+oJPdrXWD69HFB7NK8GrFhQgbs1kvhUE7AipZheeA/shNSO8slT82IA5/IEmI&#10;4W0+3cD6pzxJs3iR5qPVZHo5ylbZeJRfxtNRnOSLfBJneXaz+uwTTLKi4VXF5C2X7KjAJPs7hg+z&#10;MGgnaBB1Jc7H6Xig6I9FxuH5XZEtdzCQgrclnp6cSOGJfSYrKJsUjnAxrKPH6QdCoAfHb+hKkIFn&#10;ftCA69c9oHhtrFV1D4IwCvgCauEWgUWjzEeMOpjIEtsPW2IYRuKFBFHlSZb5EQ6bbHyZwsacW9bn&#10;FiIpQJXYYTQsl24Y+602fNNApEHGUl2DEGseNPKQ1UG+MHWhmMMN4cf6fB+8Hu6x+Q8AAAD//wMA&#10;UEsDBBQABgAIAAAAIQDEpdns3gAAAAkBAAAPAAAAZHJzL2Rvd25yZXYueG1sTI/BToNAEIbvJr7D&#10;Zky8mHaxtFCQoVETjdfWPsDAboHIzhJ2W+jbu57scWa+/PP9xW42vbjo0XWWEZ6XEQjNtVUdNwjH&#10;74/FFoTzxIp6yxrhqh3syvu7gnJlJ97ry8E3IoSwywmh9X7IpXR1qw25pR00h9vJjoZ8GMdGqpGm&#10;EG56uYqiRBrqOHxoadDvra5/DmeDcPqanjbZVH36Y7pfJ2/UpZW9Ij4+zK8vILye/T8Mf/pBHcrg&#10;VNkzKyd6hCRbxwFFWMRRCiIQ2WobNhXCJgZZFvK2QfkLAAD//wMAUEsBAi0AFAAGAAgAAAAhALaD&#10;OJL+AAAA4QEAABMAAAAAAAAAAAAAAAAAAAAAAFtDb250ZW50X1R5cGVzXS54bWxQSwECLQAUAAYA&#10;CAAAACEAOP0h/9YAAACUAQAACwAAAAAAAAAAAAAAAAAvAQAAX3JlbHMvLnJlbHNQSwECLQAUAAYA&#10;CAAAACEAOLvKXYwCAAAPBQAADgAAAAAAAAAAAAAAAAAuAgAAZHJzL2Uyb0RvYy54bWxQSwECLQAU&#10;AAYACAAAACEAxKXZ7N4AAAAJAQAADwAAAAAAAAAAAAAAAADmBAAAZHJzL2Rvd25yZXYueG1sUEsF&#10;BgAAAAAEAAQA8wAAAPEFAAAAAA==&#10;" stroked="f">
                <v:textbox>
                  <w:txbxContent>
                    <w:p w:rsidR="00227538" w:rsidRDefault="00227538" w:rsidP="00227538">
                      <w:r>
                        <w:t></w:t>
                      </w:r>
                    </w:p>
                  </w:txbxContent>
                </v:textbox>
              </v:shape>
            </w:pict>
          </mc:Fallback>
        </mc:AlternateContent>
      </w:r>
      <w:r w:rsidRPr="00227538">
        <w:rPr>
          <w:rFonts w:cs="Times New Roman"/>
          <w:b/>
          <w:szCs w:val="24"/>
          <w:lang w:eastAsia="ru-RU"/>
        </w:rPr>
        <w:t>Адрес редакции:</w:t>
      </w:r>
    </w:p>
    <w:p w:rsidR="00227538" w:rsidRPr="00227538" w:rsidRDefault="00227538" w:rsidP="00227538">
      <w:pPr>
        <w:suppressAutoHyphens w:val="0"/>
        <w:jc w:val="center"/>
        <w:rPr>
          <w:rFonts w:cs="Times New Roman"/>
          <w:szCs w:val="24"/>
          <w:lang w:eastAsia="ru-RU"/>
        </w:rPr>
      </w:pPr>
    </w:p>
    <w:p w:rsidR="00227538" w:rsidRPr="00227538" w:rsidRDefault="00227538" w:rsidP="00227538">
      <w:pPr>
        <w:suppressAutoHyphens w:val="0"/>
        <w:jc w:val="center"/>
        <w:rPr>
          <w:rFonts w:cs="Times New Roman"/>
          <w:szCs w:val="24"/>
          <w:lang w:eastAsia="ru-RU"/>
        </w:rPr>
      </w:pPr>
      <w:r w:rsidRPr="00227538">
        <w:rPr>
          <w:rFonts w:cs="Times New Roman"/>
          <w:szCs w:val="24"/>
          <w:lang w:eastAsia="ru-RU"/>
        </w:rPr>
        <w:t xml:space="preserve">427621, Удмуртская Республика, </w:t>
      </w:r>
      <w:proofErr w:type="spellStart"/>
      <w:r w:rsidRPr="00227538">
        <w:rPr>
          <w:rFonts w:cs="Times New Roman"/>
          <w:szCs w:val="24"/>
          <w:lang w:eastAsia="ru-RU"/>
        </w:rPr>
        <w:t>г</w:t>
      </w:r>
      <w:proofErr w:type="gramStart"/>
      <w:r w:rsidRPr="00227538">
        <w:rPr>
          <w:rFonts w:cs="Times New Roman"/>
          <w:szCs w:val="24"/>
          <w:lang w:eastAsia="ru-RU"/>
        </w:rPr>
        <w:t>.Г</w:t>
      </w:r>
      <w:proofErr w:type="gramEnd"/>
      <w:r w:rsidRPr="00227538">
        <w:rPr>
          <w:rFonts w:cs="Times New Roman"/>
          <w:szCs w:val="24"/>
          <w:lang w:eastAsia="ru-RU"/>
        </w:rPr>
        <w:t>лазов</w:t>
      </w:r>
      <w:proofErr w:type="spellEnd"/>
      <w:r w:rsidRPr="00227538">
        <w:rPr>
          <w:rFonts w:cs="Times New Roman"/>
          <w:szCs w:val="24"/>
          <w:lang w:eastAsia="ru-RU"/>
        </w:rPr>
        <w:t xml:space="preserve">, </w:t>
      </w:r>
      <w:proofErr w:type="spellStart"/>
      <w:r w:rsidRPr="00227538">
        <w:rPr>
          <w:rFonts w:cs="Times New Roman"/>
          <w:szCs w:val="24"/>
          <w:lang w:eastAsia="ru-RU"/>
        </w:rPr>
        <w:t>ул.Молодой</w:t>
      </w:r>
      <w:proofErr w:type="spellEnd"/>
      <w:r w:rsidRPr="00227538">
        <w:rPr>
          <w:rFonts w:cs="Times New Roman"/>
          <w:szCs w:val="24"/>
          <w:lang w:eastAsia="ru-RU"/>
        </w:rPr>
        <w:t xml:space="preserve"> Гвардии, д.22 «а»</w:t>
      </w:r>
    </w:p>
    <w:p w:rsidR="00227538" w:rsidRPr="00227538" w:rsidRDefault="00227538" w:rsidP="00227538">
      <w:pPr>
        <w:suppressAutoHyphens w:val="0"/>
        <w:jc w:val="center"/>
        <w:rPr>
          <w:rFonts w:cs="Times New Roman"/>
          <w:szCs w:val="24"/>
          <w:lang w:eastAsia="ru-RU"/>
        </w:rPr>
      </w:pPr>
      <w:r w:rsidRPr="00227538">
        <w:rPr>
          <w:rFonts w:cs="Times New Roman"/>
          <w:szCs w:val="24"/>
          <w:lang w:eastAsia="ru-RU"/>
        </w:rPr>
        <w:t>Телефон 8 (34141) 3-05-02</w:t>
      </w:r>
    </w:p>
    <w:p w:rsidR="00227538" w:rsidRPr="00227538" w:rsidRDefault="00227538" w:rsidP="00227538">
      <w:pPr>
        <w:suppressAutoHyphens w:val="0"/>
        <w:jc w:val="center"/>
        <w:rPr>
          <w:rFonts w:cs="Times New Roman"/>
          <w:szCs w:val="24"/>
          <w:lang w:eastAsia="ru-RU"/>
        </w:rPr>
      </w:pPr>
    </w:p>
    <w:p w:rsidR="00227538" w:rsidRPr="00227538" w:rsidRDefault="00227538" w:rsidP="00227538">
      <w:pPr>
        <w:suppressAutoHyphens w:val="0"/>
        <w:jc w:val="center"/>
        <w:rPr>
          <w:rFonts w:cs="Times New Roman"/>
          <w:szCs w:val="24"/>
          <w:lang w:eastAsia="ru-RU"/>
        </w:rPr>
      </w:pPr>
    </w:p>
    <w:p w:rsidR="00227538" w:rsidRPr="00227538" w:rsidRDefault="00227538" w:rsidP="00227538">
      <w:pPr>
        <w:suppressAutoHyphens w:val="0"/>
        <w:jc w:val="center"/>
        <w:rPr>
          <w:rFonts w:cs="Times New Roman"/>
          <w:szCs w:val="24"/>
          <w:lang w:eastAsia="ru-RU"/>
        </w:rPr>
      </w:pPr>
      <w:r w:rsidRPr="00227538">
        <w:rPr>
          <w:rFonts w:cs="Times New Roman"/>
          <w:szCs w:val="24"/>
          <w:lang w:eastAsia="ru-RU"/>
        </w:rPr>
        <w:t xml:space="preserve">Подписано в печать  </w:t>
      </w:r>
      <w:r w:rsidR="002B3EE1">
        <w:rPr>
          <w:rFonts w:cs="Times New Roman"/>
          <w:szCs w:val="24"/>
          <w:lang w:eastAsia="ru-RU"/>
        </w:rPr>
        <w:t>23.04</w:t>
      </w:r>
      <w:bookmarkStart w:id="0" w:name="_GoBack"/>
      <w:bookmarkEnd w:id="0"/>
      <w:r w:rsidRPr="00227538">
        <w:rPr>
          <w:rFonts w:cs="Times New Roman"/>
          <w:szCs w:val="24"/>
          <w:lang w:eastAsia="ru-RU"/>
        </w:rPr>
        <w:t>.2024 года</w:t>
      </w:r>
    </w:p>
    <w:p w:rsidR="00227538" w:rsidRPr="00227538" w:rsidRDefault="00227538" w:rsidP="00227538">
      <w:pPr>
        <w:suppressAutoHyphens w:val="0"/>
        <w:jc w:val="center"/>
        <w:rPr>
          <w:rFonts w:cs="Times New Roman"/>
          <w:szCs w:val="24"/>
          <w:lang w:eastAsia="ru-RU"/>
        </w:rPr>
      </w:pPr>
      <w:r w:rsidRPr="00227538">
        <w:rPr>
          <w:rFonts w:cs="Times New Roman"/>
          <w:szCs w:val="24"/>
          <w:lang w:eastAsia="ru-RU"/>
        </w:rPr>
        <w:t>Тираж 60 экз.</w:t>
      </w:r>
    </w:p>
    <w:p w:rsidR="00227538" w:rsidRPr="00227538" w:rsidRDefault="00227538" w:rsidP="00227538">
      <w:pPr>
        <w:suppressAutoHyphens w:val="0"/>
        <w:jc w:val="center"/>
        <w:rPr>
          <w:rFonts w:cs="Times New Roman"/>
          <w:szCs w:val="24"/>
          <w:lang w:eastAsia="ru-RU"/>
        </w:rPr>
      </w:pPr>
    </w:p>
    <w:p w:rsidR="00227538" w:rsidRPr="00227538" w:rsidRDefault="00227538" w:rsidP="00227538">
      <w:pPr>
        <w:suppressAutoHyphens w:val="0"/>
        <w:jc w:val="center"/>
        <w:rPr>
          <w:rFonts w:cs="Times New Roman"/>
          <w:szCs w:val="24"/>
          <w:lang w:eastAsia="ru-RU"/>
        </w:rPr>
      </w:pPr>
    </w:p>
    <w:p w:rsidR="00227538" w:rsidRPr="00227538" w:rsidRDefault="00227538" w:rsidP="00227538">
      <w:pPr>
        <w:suppressAutoHyphens w:val="0"/>
        <w:jc w:val="center"/>
        <w:rPr>
          <w:rFonts w:cs="Times New Roman"/>
          <w:szCs w:val="24"/>
          <w:lang w:eastAsia="ru-RU"/>
        </w:rPr>
      </w:pPr>
      <w:r w:rsidRPr="00227538">
        <w:rPr>
          <w:rFonts w:cs="Times New Roman"/>
          <w:szCs w:val="24"/>
          <w:lang w:eastAsia="ru-RU"/>
        </w:rPr>
        <w:t xml:space="preserve">Отпечатано в Совете депутатов муниципального образования </w:t>
      </w:r>
    </w:p>
    <w:p w:rsidR="00227538" w:rsidRPr="00227538" w:rsidRDefault="00227538" w:rsidP="00227538">
      <w:pPr>
        <w:suppressAutoHyphens w:val="0"/>
        <w:jc w:val="center"/>
        <w:rPr>
          <w:rFonts w:cs="Times New Roman"/>
          <w:szCs w:val="24"/>
          <w:lang w:eastAsia="ru-RU"/>
        </w:rPr>
      </w:pPr>
      <w:r w:rsidRPr="00227538">
        <w:rPr>
          <w:rFonts w:cs="Times New Roman"/>
          <w:szCs w:val="24"/>
          <w:lang w:eastAsia="ru-RU"/>
        </w:rPr>
        <w:t xml:space="preserve">«Муниципальный округ </w:t>
      </w:r>
      <w:proofErr w:type="spellStart"/>
      <w:r w:rsidRPr="00227538">
        <w:rPr>
          <w:rFonts w:cs="Times New Roman"/>
          <w:szCs w:val="24"/>
          <w:lang w:eastAsia="ru-RU"/>
        </w:rPr>
        <w:t>Глазовский</w:t>
      </w:r>
      <w:proofErr w:type="spellEnd"/>
      <w:r w:rsidRPr="00227538">
        <w:rPr>
          <w:rFonts w:cs="Times New Roman"/>
          <w:szCs w:val="24"/>
          <w:lang w:eastAsia="ru-RU"/>
        </w:rPr>
        <w:t xml:space="preserve"> район Удмуртской Республики»</w:t>
      </w:r>
    </w:p>
    <w:p w:rsidR="00227538" w:rsidRPr="00227538" w:rsidRDefault="00227538" w:rsidP="00227538">
      <w:pPr>
        <w:suppressAutoHyphens w:val="0"/>
        <w:jc w:val="center"/>
        <w:rPr>
          <w:rFonts w:cs="Times New Roman"/>
          <w:szCs w:val="24"/>
          <w:lang w:eastAsia="ru-RU"/>
        </w:rPr>
      </w:pPr>
      <w:r w:rsidRPr="00227538">
        <w:rPr>
          <w:rFonts w:cs="Times New Roman"/>
          <w:szCs w:val="24"/>
          <w:lang w:eastAsia="ru-RU"/>
        </w:rPr>
        <w:t xml:space="preserve">427621 Удмуртская Республика, </w:t>
      </w:r>
      <w:proofErr w:type="spellStart"/>
      <w:r w:rsidRPr="00227538">
        <w:rPr>
          <w:rFonts w:cs="Times New Roman"/>
          <w:szCs w:val="24"/>
          <w:lang w:eastAsia="ru-RU"/>
        </w:rPr>
        <w:t>г</w:t>
      </w:r>
      <w:proofErr w:type="gramStart"/>
      <w:r w:rsidRPr="00227538">
        <w:rPr>
          <w:rFonts w:cs="Times New Roman"/>
          <w:szCs w:val="24"/>
          <w:lang w:eastAsia="ru-RU"/>
        </w:rPr>
        <w:t>.Г</w:t>
      </w:r>
      <w:proofErr w:type="gramEnd"/>
      <w:r w:rsidRPr="00227538">
        <w:rPr>
          <w:rFonts w:cs="Times New Roman"/>
          <w:szCs w:val="24"/>
          <w:lang w:eastAsia="ru-RU"/>
        </w:rPr>
        <w:t>лазов</w:t>
      </w:r>
      <w:proofErr w:type="spellEnd"/>
      <w:r w:rsidRPr="00227538">
        <w:rPr>
          <w:rFonts w:cs="Times New Roman"/>
          <w:szCs w:val="24"/>
          <w:lang w:eastAsia="ru-RU"/>
        </w:rPr>
        <w:t xml:space="preserve">, </w:t>
      </w:r>
      <w:proofErr w:type="spellStart"/>
      <w:r w:rsidRPr="00227538">
        <w:rPr>
          <w:rFonts w:cs="Times New Roman"/>
          <w:szCs w:val="24"/>
          <w:lang w:eastAsia="ru-RU"/>
        </w:rPr>
        <w:t>ул.Молодой</w:t>
      </w:r>
      <w:proofErr w:type="spellEnd"/>
      <w:r w:rsidRPr="00227538">
        <w:rPr>
          <w:rFonts w:cs="Times New Roman"/>
          <w:szCs w:val="24"/>
          <w:lang w:eastAsia="ru-RU"/>
        </w:rPr>
        <w:t xml:space="preserve"> Гвардии, д.22 «а»</w:t>
      </w:r>
    </w:p>
    <w:p w:rsidR="00227538" w:rsidRPr="00227538" w:rsidRDefault="00227538" w:rsidP="00227538">
      <w:pPr>
        <w:suppressAutoHyphens w:val="0"/>
        <w:rPr>
          <w:rFonts w:cs="Times New Roman"/>
          <w:szCs w:val="24"/>
          <w:lang w:eastAsia="ru-RU"/>
        </w:rPr>
      </w:pPr>
    </w:p>
    <w:p w:rsidR="00C17A08" w:rsidRDefault="00C17A08"/>
    <w:sectPr w:rsidR="00C17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Italic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9E"/>
    <w:rsid w:val="001917D9"/>
    <w:rsid w:val="00227538"/>
    <w:rsid w:val="002B3EE1"/>
    <w:rsid w:val="00347DC4"/>
    <w:rsid w:val="004B699E"/>
    <w:rsid w:val="00C1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53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A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A0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53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A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A0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_________Microsoft_Word3.docx"/><Relationship Id="rId18" Type="http://schemas.openxmlformats.org/officeDocument/2006/relationships/image" Target="media/image7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C:\Users\User\Downloads\&#1042;&#1061;.3467%20&#1080;&#1079;%20&#1043;&#1086;&#1089;&#1091;&#1076;&#1072;&#1088;&#1089;&#1090;&#1074;&#1077;&#1085;&#1085;&#1086;&#1077;%20&#1091;&#1085;&#1080;&#1090;&#1072;&#1088;&#1085;&#1086;&#1077;%20&#1087;&#1088;&#1077;&#1076;&#1087;&#1088;&#1080;&#1103;&#1090;&#1080;&#1077;%20&#1059;&#1056;%20_&#1056;&#1077;&#1089;&#1091;&#1088;&#1089;&#1085;&#1080;&#1082;_%20&#1086;&#1090;%2016.04.2024%20&#8470;%2001-04_&#1080;&#1089;&#1093;17%20&#1061;&#1086;&#1076;&#1072;&#1090;&#1072;&#1081;&#1089;&#1090;&#1074;&#1086;%20&#1086;&#1073;%20&#1091;&#1089;&#1090;&#1072;&#1085;&#1086;&#1074;&#1083;&#1077;&#1085;&#1080;&#1080;%20&#1087;&#1091;&#1073;&#1083;&#1080;&#1095;&#1085;&#1086;&#1075;&#1086;%20&#1089;&#1077;&#1088;&#1074;&#1080;&#1090;%20(104097905%20v1).ZIP" TargetMode="External"/><Relationship Id="rId12" Type="http://schemas.openxmlformats.org/officeDocument/2006/relationships/image" Target="media/image4.emf"/><Relationship Id="rId17" Type="http://schemas.openxmlformats.org/officeDocument/2006/relationships/package" Target="embeddings/_________Microsoft_Word5.docx"/><Relationship Id="rId2" Type="http://schemas.microsoft.com/office/2007/relationships/stylesWithEffects" Target="stylesWithEffects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E:\&#1054;&#1090;&#1076;&#1077;&#1083;%202024\&#1057;&#1045;&#1056;&#1042;&#1048;&#1058;&#1059;&#1058;\&#1088;&#1077;&#1089;&#1091;&#1088;&#1089;&#1085;&#1080;&#1082;%202024\&#1042;&#1061;.3466%20&#1080;&#1079;%20&#1043;&#1086;&#1089;&#1091;&#1076;&#1072;&#1088;&#1089;&#1090;&#1074;&#1077;&#1085;&#1085;&#1086;&#1077;%20&#1091;&#1085;&#1080;&#1090;&#1072;&#1088;&#1085;&#1086;&#1077;%20&#1087;&#1088;&#1077;&#1076;&#1087;&#1088;&#1080;&#1103;&#1090;&#1080;&#1077;%20&#1059;&#1056;%20_&#1056;&#1077;&#1089;&#1091;&#1088;&#1089;&#1085;&#1080;&#1082;_%20&#1086;&#1090;%2016.04.2024%20&#8470;%2001-04_&#1080;&#1089;&#1093;16%20&#1061;&#1086;&#1076;&#1072;&#1090;&#1072;&#1081;&#1089;&#1090;&#1074;&#1086;%20&#1086;&#1073;%20&#1091;&#1089;&#1090;&#1072;&#1085;&#1086;&#1074;&#1083;&#1077;&#1085;&#1080;&#1080;%20&#1087;&#1091;&#1073;&#1083;&#1080;&#1095;&#1085;&#1086;&#1075;&#1086;%20&#1089;&#1077;&#1088;&#1074;&#1080;&#1090;%20(104097632%20v1).zip" TargetMode="External"/><Relationship Id="rId11" Type="http://schemas.openxmlformats.org/officeDocument/2006/relationships/package" Target="embeddings/_________Microsoft_Word2.docx"/><Relationship Id="rId5" Type="http://schemas.openxmlformats.org/officeDocument/2006/relationships/image" Target="media/image1.png"/><Relationship Id="rId15" Type="http://schemas.openxmlformats.org/officeDocument/2006/relationships/package" Target="embeddings/_________Microsoft_Word4.docx"/><Relationship Id="rId10" Type="http://schemas.openxmlformats.org/officeDocument/2006/relationships/image" Target="media/image3.emf"/><Relationship Id="rId19" Type="http://schemas.openxmlformats.org/officeDocument/2006/relationships/package" Target="embeddings/_________Microsoft_Word6.docx"/><Relationship Id="rId4" Type="http://schemas.openxmlformats.org/officeDocument/2006/relationships/webSettings" Target="webSettings.xml"/><Relationship Id="rId9" Type="http://schemas.openxmlformats.org/officeDocument/2006/relationships/package" Target="embeddings/_________Microsoft_Word1.docx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2024-05-08T11:28:00Z</dcterms:created>
  <dcterms:modified xsi:type="dcterms:W3CDTF">2024-05-14T08:01:00Z</dcterms:modified>
</cp:coreProperties>
</file>